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1C3C" w14:textId="77777777" w:rsidR="00C7519C" w:rsidRPr="002A7F3E" w:rsidRDefault="00E2228B" w:rsidP="00C7519C">
      <w:pPr>
        <w:rPr>
          <w:b/>
          <w:bCs/>
          <w:sz w:val="28"/>
          <w:szCs w:val="28"/>
        </w:rPr>
      </w:pPr>
      <w:r w:rsidRPr="002A7F3E">
        <w:rPr>
          <w:b/>
          <w:bCs/>
          <w:sz w:val="28"/>
          <w:szCs w:val="28"/>
          <w:lang w:val="cy-GB"/>
        </w:rPr>
        <w:t>Cwestiynau Cyffredin ar gyfer cyflogwyr clinigwyr cymwys</w:t>
      </w:r>
    </w:p>
    <w:p w14:paraId="6FF0E0CB" w14:textId="7B4B5508" w:rsidR="00C7519C" w:rsidRPr="002A7F3E" w:rsidRDefault="00E2228B" w:rsidP="00C7519C">
      <w:pPr>
        <w:rPr>
          <w:b/>
          <w:bCs/>
        </w:rPr>
      </w:pPr>
      <w:r w:rsidRPr="002A7F3E">
        <w:rPr>
          <w:b/>
          <w:bCs/>
          <w:lang w:val="cy-GB"/>
        </w:rPr>
        <w:t>Cyflwynia</w:t>
      </w:r>
      <w:r w:rsidR="00C52424">
        <w:rPr>
          <w:b/>
          <w:bCs/>
          <w:lang w:val="cy-GB"/>
        </w:rPr>
        <w:t>d</w:t>
      </w:r>
    </w:p>
    <w:p w14:paraId="06ECB207" w14:textId="77777777" w:rsidR="00C7519C" w:rsidRPr="002A7F3E" w:rsidRDefault="00E2228B" w:rsidP="00C7519C">
      <w:r w:rsidRPr="002A7F3E">
        <w:rPr>
          <w:lang w:val="cy-GB"/>
        </w:rPr>
        <w:t xml:space="preserve">Nod y ddogfen hon yw rhoi trosolwg i gyflogwyr o rai cwestiynau cyffredin yn ymwneud â'r Polisi, ei fuddion a sut mae clinigwyr sy'n aelodau o gynllun Pensiwn y GIG yn gwneud cais amdanynt. </w:t>
      </w:r>
    </w:p>
    <w:p w14:paraId="417667C5" w14:textId="77777777" w:rsidR="00C7519C" w:rsidRPr="002A7F3E" w:rsidRDefault="00E2228B" w:rsidP="00C7519C">
      <w:pPr>
        <w:rPr>
          <w:b/>
          <w:bCs/>
        </w:rPr>
      </w:pPr>
      <w:r w:rsidRPr="002A7F3E">
        <w:rPr>
          <w:b/>
          <w:bCs/>
          <w:lang w:val="cy-GB"/>
        </w:rPr>
        <w:t>C Beth yw cynllun iawndal 2019/20?</w:t>
      </w:r>
    </w:p>
    <w:p w14:paraId="7677D75D" w14:textId="77777777" w:rsidR="00C7519C" w:rsidRPr="002A7F3E" w:rsidRDefault="00E2228B" w:rsidP="00C7519C">
      <w:r w:rsidRPr="002A7F3E">
        <w:rPr>
          <w:lang w:val="cy-GB"/>
        </w:rPr>
        <w:t xml:space="preserve">Mae'r cynllun iawndal yn digolledu clinigwyr cymwys sydd wedi ymddeol am unrhyw daliadau Lwfans Blynyddol Pensiwn 2019/20 y maent yn dewis eu talu gan ddefnyddio mecanwaith 'y Cynllun sy'n Talu' Cynllun Pensiwn y GIG.  </w:t>
      </w:r>
    </w:p>
    <w:p w14:paraId="6E8E1314" w14:textId="7AE5A47E" w:rsidR="00C7519C" w:rsidRPr="002A7F3E" w:rsidRDefault="00E2228B" w:rsidP="00C7519C">
      <w:r w:rsidRPr="002A7F3E">
        <w:rPr>
          <w:lang w:val="cy-GB"/>
        </w:rPr>
        <w:t>O dan fecanwaith y cynllun sy'n talu, mae unrhyw daliadau Lwfans Blynyddol yn cael eu talu trwy e</w:t>
      </w:r>
      <w:r w:rsidR="00DF3C72">
        <w:rPr>
          <w:lang w:val="cy-GB"/>
        </w:rPr>
        <w:t>u</w:t>
      </w:r>
      <w:r w:rsidRPr="002A7F3E">
        <w:rPr>
          <w:lang w:val="cy-GB"/>
        </w:rPr>
        <w:t xml:space="preserve"> didynnu o bensiwn yr aelod (neu gyfandaliad, os yw'n berthnasol) ar ôl ymddeol. Bydd y polisi yn gwneud taliadau i glinigwyr cymwys sydd wedi ymddeol er mwyn gwrthbwyso gostyngiadau i'w pensiwn sy'n deillio o ddefnyddio'r cynllun sy'n talu er mwyn talu am daliadau lwfans blynyddol ar gyfer y flwyddyn 2019/20.</w:t>
      </w:r>
    </w:p>
    <w:p w14:paraId="5B7ECFB0" w14:textId="77777777" w:rsidR="00C7519C" w:rsidRPr="002A7F3E" w:rsidRDefault="00E2228B" w:rsidP="00C7519C">
      <w:pPr>
        <w:rPr>
          <w:b/>
          <w:bCs/>
        </w:rPr>
      </w:pPr>
      <w:r w:rsidRPr="002A7F3E">
        <w:rPr>
          <w:b/>
          <w:bCs/>
          <w:lang w:val="cy-GB"/>
        </w:rPr>
        <w:t>C Sut bydd cyflogwr yn gwybod pwy sy'n gymwys?</w:t>
      </w:r>
    </w:p>
    <w:p w14:paraId="2AF282A8" w14:textId="77777777" w:rsidR="00C7519C" w:rsidRPr="00DF3C72" w:rsidRDefault="00E2228B" w:rsidP="00C7519C">
      <w:pPr>
        <w:rPr>
          <w:rStyle w:val="Hyperlink"/>
        </w:rPr>
      </w:pPr>
      <w:r>
        <w:rPr>
          <w:lang w:val="cy-GB"/>
        </w:rPr>
        <w:t>Er mwyn bod yn gymwys, mae'n rhaid i unigolion fod yn gyflogedig neu'n cyflawni rôl glinigol sy'n gofyn am gofrestriad gyda chorff rheoleiddio gofal iechyd priodol yn ystod blwyddyn dreth 2019/20, gweler: </w:t>
      </w:r>
      <w:hyperlink r:id="rId9" w:history="1">
        <w:r w:rsidRPr="00DF3C72">
          <w:rPr>
            <w:rStyle w:val="Hyperlink"/>
            <w:lang w:val="cy-GB"/>
          </w:rPr>
          <w:t>Yr Awdurdod Safonau Proffesiynol – Pa broffesiynau sy'n cael eu rheoleiddio</w:t>
        </w:r>
      </w:hyperlink>
      <w:r w:rsidRPr="00DF3C72">
        <w:rPr>
          <w:rStyle w:val="Hyperlink"/>
          <w:lang w:val="cy-GB"/>
        </w:rPr>
        <w:t>.</w:t>
      </w:r>
    </w:p>
    <w:p w14:paraId="348B3A34" w14:textId="52FF14F3" w:rsidR="00C7519C" w:rsidRPr="002A7F3E" w:rsidRDefault="00E2228B" w:rsidP="00C7519C">
      <w:r w:rsidRPr="002A7F3E">
        <w:rPr>
          <w:lang w:val="cy-GB"/>
        </w:rPr>
        <w:t>Ni fyddwch yn gwybod yn awtomatig pa aelodau o'ch staff clinigol a allai fod yn gymwys gan na fyddwch yn gwybod am unrhyw incwm preifat sydd ganddynt o bosibl. Gall hyn leihau eu Lwfans Blynyddol, ac arwain at godi tâl arnynt. Y cwbl rydym am i chi ei wneud yw cymeradwyo cymhwysedd gweithwyr cyflogedig sy'n cysylltu â chi o'r maes clinigol (gweler isod).</w:t>
      </w:r>
    </w:p>
    <w:p w14:paraId="5C44A831" w14:textId="205CE934" w:rsidR="00C7519C" w:rsidRPr="002A7F3E" w:rsidRDefault="00E2228B" w:rsidP="00C7519C">
      <w:pPr>
        <w:rPr>
          <w:b/>
          <w:bCs/>
        </w:rPr>
      </w:pPr>
      <w:r w:rsidRPr="002A7F3E">
        <w:rPr>
          <w:b/>
          <w:bCs/>
          <w:lang w:val="cy-GB"/>
        </w:rPr>
        <w:t xml:space="preserve">C Sut bydd aelodau Cynllun Pensiwn y GIG yn gwybod am eu </w:t>
      </w:r>
      <w:r w:rsidR="00DF3C72">
        <w:rPr>
          <w:b/>
          <w:bCs/>
          <w:lang w:val="cy-GB"/>
        </w:rPr>
        <w:t>rhwymedigaeth</w:t>
      </w:r>
      <w:r w:rsidRPr="002A7F3E">
        <w:rPr>
          <w:b/>
          <w:bCs/>
          <w:lang w:val="cy-GB"/>
        </w:rPr>
        <w:t xml:space="preserve"> tâl Lwfans Blynyddol?</w:t>
      </w:r>
    </w:p>
    <w:p w14:paraId="50F54EB2" w14:textId="276B2517" w:rsidR="00C7519C" w:rsidRPr="002A7F3E" w:rsidRDefault="00E2228B" w:rsidP="00C7519C">
      <w:r w:rsidRPr="002A7F3E">
        <w:rPr>
          <w:lang w:val="cy-GB"/>
        </w:rPr>
        <w:t>Bydd llawer o aelodau sy'n debygol o ysgwyddo tâl Lwfans Blynyddol oherwydd y cynnydd yng ngwerth eu pensiwn yn derbyn Datganiad Cynilion Pensiwn yn awtomatig ar gyfer 2019/20 gan Awdurdod Gwasanaethau Busnes y GIG (NHSBSA) cyn 6 Hydref 2020. Gall derbyn y Datganiad Cynilion Pensiwn ysgogi clinigwyr i:</w:t>
      </w:r>
    </w:p>
    <w:p w14:paraId="6DD8D5E8" w14:textId="77777777" w:rsidR="00C7519C" w:rsidRPr="002A7F3E" w:rsidRDefault="00E2228B" w:rsidP="00C7519C">
      <w:pPr>
        <w:pStyle w:val="ListParagraph"/>
        <w:numPr>
          <w:ilvl w:val="0"/>
          <w:numId w:val="2"/>
        </w:numPr>
      </w:pPr>
      <w:r w:rsidRPr="002A7F3E">
        <w:rPr>
          <w:lang w:val="cy-GB"/>
        </w:rPr>
        <w:t>Gadarnhau a ydynt yn destun tâl Lwfans Blynyddol a chyflwyno dewisiad y cynllun sy'n talu i NHSBSA (erbyn 31 Gorffennaf 2021 fan bellaf); a</w:t>
      </w:r>
    </w:p>
    <w:p w14:paraId="32931DEB" w14:textId="547ABBD8" w:rsidR="00C7519C" w:rsidRPr="002A7F3E" w:rsidRDefault="00E2228B" w:rsidP="00C7519C">
      <w:pPr>
        <w:pStyle w:val="ListParagraph"/>
        <w:numPr>
          <w:ilvl w:val="0"/>
          <w:numId w:val="2"/>
        </w:numPr>
      </w:pPr>
      <w:r w:rsidRPr="002A7F3E">
        <w:rPr>
          <w:lang w:val="cy-GB"/>
        </w:rPr>
        <w:t>Chysylltu â chi i gymeradwyo'r ffurflen gais mewn perthynas â'r Polisi (gweler isod). Er hwylustod gweinyddol, noder y bydd NWSSP/PCSW/Deintyddion y GIG yn gyfrifol am y broses gymeradwyo fel sy'n briodol.</w:t>
      </w:r>
    </w:p>
    <w:p w14:paraId="50EF84EE" w14:textId="77777777" w:rsidR="00C7519C" w:rsidRPr="002A7F3E" w:rsidRDefault="00E2228B" w:rsidP="00C7519C">
      <w:r w:rsidRPr="002A7F3E">
        <w:rPr>
          <w:lang w:val="cy-GB"/>
        </w:rPr>
        <w:t>Noder na fydd pob clinigydd a allai fod yn atebol am dâl Lwfans Blynyddol yn derbyn Datganiad Cynilion Pensiwn cyn 6 Hydref 2020. Os yw'r clinigwyr hyn yn disgwyl talu tâl Lwfans Blynyddol ar gyfer 2019/20 (er enghraifft, oherwydd eu bod wedi gwneud o'r blaen) dylent ystyried cyflwyno amcangyfrif o ddewisiad y cynllun sy'n talu cyn dyddiad cau'r cynllun a chwblhau ffurflen gais Polisi i sicrhau nad ydynt yn colli allan.</w:t>
      </w:r>
    </w:p>
    <w:p w14:paraId="0FCB8005" w14:textId="77777777" w:rsidR="00C7519C" w:rsidRPr="002A7F3E" w:rsidRDefault="00E2228B" w:rsidP="00C7519C">
      <w:pPr>
        <w:rPr>
          <w:b/>
          <w:bCs/>
        </w:rPr>
      </w:pPr>
      <w:r w:rsidRPr="002A7F3E">
        <w:rPr>
          <w:b/>
          <w:bCs/>
          <w:lang w:val="cy-GB"/>
        </w:rPr>
        <w:t>C Beth sydd angen i gyflogwyr ei wneud?</w:t>
      </w:r>
    </w:p>
    <w:p w14:paraId="0CFB0654" w14:textId="77777777" w:rsidR="00C7519C" w:rsidRPr="002A7F3E" w:rsidRDefault="00E2228B" w:rsidP="00C7519C">
      <w:r w:rsidRPr="002A7F3E">
        <w:rPr>
          <w:lang w:val="cy-GB"/>
        </w:rPr>
        <w:t>Mae pedwar cam gweithredu allweddol ar gyfer cyflogwyr, sy'n cael eu disgrifio isod.</w:t>
      </w:r>
    </w:p>
    <w:p w14:paraId="152E7512" w14:textId="77777777" w:rsidR="00C7519C" w:rsidRPr="002A7F3E" w:rsidRDefault="00E2228B" w:rsidP="00C7519C">
      <w:pPr>
        <w:pStyle w:val="ListParagraph"/>
        <w:numPr>
          <w:ilvl w:val="0"/>
          <w:numId w:val="1"/>
        </w:numPr>
      </w:pPr>
      <w:r w:rsidRPr="002A7F3E">
        <w:rPr>
          <w:b/>
          <w:bCs/>
          <w:lang w:val="cy-GB"/>
        </w:rPr>
        <w:lastRenderedPageBreak/>
        <w:t>Anfon llythyr at glinigwyr yn nodi'r cynnig sy'n cael ei wneud gan Weinidogion</w:t>
      </w:r>
      <w:r w:rsidRPr="002A7F3E">
        <w:rPr>
          <w:lang w:val="cy-GB"/>
        </w:rPr>
        <w:t xml:space="preserve"> </w:t>
      </w:r>
      <w:r w:rsidRPr="002A7F3E">
        <w:rPr>
          <w:b/>
          <w:bCs/>
          <w:lang w:val="cy-GB"/>
        </w:rPr>
        <w:t xml:space="preserve">Cymru </w:t>
      </w:r>
      <w:r w:rsidRPr="002A7F3E">
        <w:rPr>
          <w:lang w:val="cy-GB"/>
        </w:rPr>
        <w:t>(os nad ydych wedi gwneud eisoes)</w:t>
      </w:r>
    </w:p>
    <w:p w14:paraId="324E01FD" w14:textId="77777777" w:rsidR="00C7519C" w:rsidRPr="002A7F3E" w:rsidRDefault="00E2228B" w:rsidP="00C7519C">
      <w:pPr>
        <w:ind w:left="360"/>
        <w:rPr>
          <w:i/>
          <w:iCs/>
        </w:rPr>
      </w:pPr>
      <w:r>
        <w:rPr>
          <w:i/>
          <w:iCs/>
          <w:lang w:val="cy-GB"/>
        </w:rPr>
        <w:t xml:space="preserve">BILlau </w:t>
      </w:r>
      <w:r>
        <w:rPr>
          <w:iCs/>
          <w:lang w:val="cy-GB"/>
        </w:rPr>
        <w:t xml:space="preserve">ac </w:t>
      </w:r>
      <w:r>
        <w:rPr>
          <w:i/>
          <w:iCs/>
          <w:lang w:val="cy-GB"/>
        </w:rPr>
        <w:t>Ymddiriedolaethau'r GIG:</w:t>
      </w:r>
    </w:p>
    <w:p w14:paraId="75AF2791" w14:textId="77777777" w:rsidR="00C7519C" w:rsidRPr="002A7F3E" w:rsidRDefault="00E2228B" w:rsidP="00C7519C">
      <w:pPr>
        <w:ind w:left="360"/>
      </w:pPr>
      <w:r>
        <w:rPr>
          <w:lang w:val="cy-GB"/>
        </w:rPr>
        <w:t xml:space="preserve">Mae llythyr templed i'w ddarparu i unigolion a allai fod yn gymwys ar gyfer y Polisi ar gael </w:t>
      </w:r>
      <w:hyperlink r:id="rId10" w:history="1">
        <w:r w:rsidR="005F3B1D" w:rsidRPr="005F3B1D">
          <w:rPr>
            <w:rStyle w:val="Hyperlink"/>
            <w:rFonts w:ascii="Arial" w:hAnsi="Arial" w:cs="Arial"/>
            <w:sz w:val="20"/>
            <w:szCs w:val="20"/>
            <w:lang w:val="cy-GB"/>
          </w:rPr>
          <w:t>yma</w:t>
        </w:r>
      </w:hyperlink>
    </w:p>
    <w:p w14:paraId="5B8DCBA7" w14:textId="77777777" w:rsidR="00C7519C" w:rsidRPr="002A7F3E" w:rsidRDefault="00E2228B" w:rsidP="00C7519C">
      <w:pPr>
        <w:ind w:left="360"/>
        <w:rPr>
          <w:i/>
          <w:iCs/>
        </w:rPr>
      </w:pPr>
      <w:r w:rsidRPr="002A7F3E">
        <w:rPr>
          <w:i/>
          <w:iCs/>
          <w:lang w:val="cy-GB"/>
        </w:rPr>
        <w:t>Sefydliadau Addysg Uwch:</w:t>
      </w:r>
    </w:p>
    <w:p w14:paraId="69CAA7BF" w14:textId="77777777" w:rsidR="00C7519C" w:rsidRPr="002A7F3E" w:rsidRDefault="00E2228B" w:rsidP="00C7519C">
      <w:pPr>
        <w:ind w:left="360"/>
      </w:pPr>
      <w:r w:rsidRPr="002A7F3E">
        <w:rPr>
          <w:lang w:val="cy-GB"/>
        </w:rPr>
        <w:t xml:space="preserve">Mae UCEA eisoes wedi rhoi llythyr i chi i'w ddarparu i unigolion a allai fod yn gymwys ar gyfer y Polisi (academyddion clinigol yn benodol). </w:t>
      </w:r>
    </w:p>
    <w:p w14:paraId="1E9241AD" w14:textId="77777777" w:rsidR="00C7519C" w:rsidRPr="002A7F3E" w:rsidRDefault="00E2228B" w:rsidP="00C7519C">
      <w:pPr>
        <w:ind w:left="360"/>
        <w:rPr>
          <w:i/>
          <w:iCs/>
        </w:rPr>
      </w:pPr>
      <w:r w:rsidRPr="002A7F3E">
        <w:rPr>
          <w:i/>
          <w:iCs/>
          <w:lang w:val="cy-GB"/>
        </w:rPr>
        <w:t>Practisau Meddygon Teulu a Deintyddol:</w:t>
      </w:r>
    </w:p>
    <w:p w14:paraId="6BEE43EA" w14:textId="77777777" w:rsidR="00C7519C" w:rsidRPr="002A7F3E" w:rsidRDefault="00E2228B" w:rsidP="00C7519C">
      <w:pPr>
        <w:ind w:left="360"/>
      </w:pPr>
      <w:r>
        <w:rPr>
          <w:lang w:val="cy-GB"/>
        </w:rPr>
        <w:t>Mae llythyrau templed i'w hanfon at bob partner meddyg teulu ac ymarferydd cymwys ar gael yma.</w:t>
      </w:r>
    </w:p>
    <w:p w14:paraId="2EB05F72" w14:textId="77777777" w:rsidR="00C7519C" w:rsidRPr="002A7F3E" w:rsidRDefault="00E2228B" w:rsidP="005F3B1D">
      <w:pPr>
        <w:pStyle w:val="ListParagraph"/>
        <w:numPr>
          <w:ilvl w:val="0"/>
          <w:numId w:val="3"/>
        </w:numPr>
      </w:pPr>
      <w:r w:rsidRPr="002A7F3E">
        <w:rPr>
          <w:lang w:val="cy-GB"/>
        </w:rPr>
        <w:t xml:space="preserve">Practisau Meddygon Teulu - mae'r llythyrau templed ar gael </w:t>
      </w:r>
      <w:hyperlink r:id="rId11" w:history="1">
        <w:r w:rsidR="005F3B1D" w:rsidRPr="005F3B1D">
          <w:rPr>
            <w:rStyle w:val="Hyperlink"/>
            <w:rFonts w:ascii="Arial" w:hAnsi="Arial" w:cs="Arial"/>
            <w:lang w:val="cy-GB"/>
          </w:rPr>
          <w:t>yma</w:t>
        </w:r>
      </w:hyperlink>
    </w:p>
    <w:p w14:paraId="3F4A6092" w14:textId="77777777" w:rsidR="00C7519C" w:rsidRPr="002A7F3E" w:rsidRDefault="00E2228B" w:rsidP="00C7519C">
      <w:pPr>
        <w:pStyle w:val="ListParagraph"/>
        <w:numPr>
          <w:ilvl w:val="0"/>
          <w:numId w:val="3"/>
        </w:numPr>
      </w:pPr>
      <w:r w:rsidRPr="002A7F3E">
        <w:rPr>
          <w:lang w:val="cy-GB"/>
        </w:rPr>
        <w:t xml:space="preserve">Practisau Deintyddol - mae'r llythyrau templed ar gael </w:t>
      </w:r>
      <w:hyperlink r:id="rId12" w:history="1">
        <w:r w:rsidR="005F3B1D" w:rsidRPr="005F3B1D">
          <w:rPr>
            <w:rStyle w:val="Hyperlink"/>
            <w:rFonts w:ascii="Arial" w:hAnsi="Arial" w:cs="Arial"/>
            <w:sz w:val="20"/>
            <w:szCs w:val="20"/>
            <w:lang w:val="cy-GB"/>
          </w:rPr>
          <w:t>yma</w:t>
        </w:r>
      </w:hyperlink>
    </w:p>
    <w:p w14:paraId="236797CF" w14:textId="7C8FDDA2" w:rsidR="00C7519C" w:rsidRPr="002A7F3E" w:rsidRDefault="00E2228B" w:rsidP="005F3B1D">
      <w:pPr>
        <w:ind w:left="360"/>
      </w:pPr>
      <w:r w:rsidRPr="002A7F3E">
        <w:rPr>
          <w:lang w:val="cy-GB"/>
        </w:rPr>
        <w:t xml:space="preserve">Noder </w:t>
      </w:r>
      <w:r w:rsidRPr="002A7F3E">
        <w:rPr>
          <w:b/>
          <w:bCs/>
          <w:lang w:val="cy-GB"/>
        </w:rPr>
        <w:t>nad oes</w:t>
      </w:r>
      <w:r w:rsidRPr="002A7F3E">
        <w:rPr>
          <w:lang w:val="cy-GB"/>
        </w:rPr>
        <w:t xml:space="preserve"> angen i'r llythyrau hyn at glinigwyr fod ar ffurf llythyr unigol; a gellir e-bostio</w:t>
      </w:r>
      <w:r w:rsidR="00DF3C72">
        <w:rPr>
          <w:lang w:val="cy-GB"/>
        </w:rPr>
        <w:t>’r llythyrau</w:t>
      </w:r>
      <w:r w:rsidRPr="002A7F3E">
        <w:rPr>
          <w:lang w:val="cy-GB"/>
        </w:rPr>
        <w:t xml:space="preserve"> at bob clinigydd a allai fod yn gymwys. Fodd bynnag, os na chyhoeddir llythyrau/gohebiaeth, mae'n bosibl y bydd clinigwyr cymwys yn methu manteisio ar fuddion y Polisi.</w:t>
      </w:r>
    </w:p>
    <w:p w14:paraId="5837A0B6" w14:textId="638F8F8F" w:rsidR="00C7519C" w:rsidRPr="002A7F3E" w:rsidRDefault="00E2228B" w:rsidP="00C7519C">
      <w:pPr>
        <w:ind w:left="360"/>
      </w:pPr>
      <w:r w:rsidRPr="002A7F3E">
        <w:rPr>
          <w:lang w:val="cy-GB"/>
        </w:rPr>
        <w:t>Mae'n bosibl y byddwch am gysylltu ag unigolion sydd wedi ymddeol yn ddiweddar er mwyn eu hysbysu bod modd gwneud cais am y Cynllun Iawndal, gan eu cyfeirio at wefan Cyflogwyr GIG Cymru. Bydd y rhai sy'n ennill swm uchel eisoes yn gwybod</w:t>
      </w:r>
      <w:r w:rsidR="00DF3C72">
        <w:rPr>
          <w:lang w:val="cy-GB"/>
        </w:rPr>
        <w:t xml:space="preserve"> (</w:t>
      </w:r>
      <w:r w:rsidRPr="002A7F3E">
        <w:rPr>
          <w:lang w:val="cy-GB"/>
        </w:rPr>
        <w:t>os ydynt yn dymuno gwneud dewisiad y cynllun sy'n talu</w:t>
      </w:r>
      <w:r w:rsidR="00DF3C72">
        <w:rPr>
          <w:lang w:val="cy-GB"/>
        </w:rPr>
        <w:t>)</w:t>
      </w:r>
      <w:r w:rsidRPr="002A7F3E">
        <w:rPr>
          <w:lang w:val="cy-GB"/>
        </w:rPr>
        <w:t xml:space="preserve"> bod yn rhaid iddynt wneud hynny cyn tynnu eu pensiwn (a bod angen iddynt wneud hynny eisoes er mwyn manteisio ar y polisi iawndal).   </w:t>
      </w:r>
    </w:p>
    <w:p w14:paraId="691D4F04" w14:textId="77777777" w:rsidR="00C7519C" w:rsidRPr="002A7F3E" w:rsidRDefault="00E2228B" w:rsidP="00C7519C">
      <w:pPr>
        <w:pStyle w:val="ListParagraph"/>
        <w:numPr>
          <w:ilvl w:val="0"/>
          <w:numId w:val="1"/>
        </w:numPr>
      </w:pPr>
      <w:bookmarkStart w:id="0" w:name="_Hlk54691303"/>
      <w:r w:rsidRPr="002A7F3E">
        <w:rPr>
          <w:b/>
          <w:bCs/>
          <w:lang w:val="cy-GB"/>
        </w:rPr>
        <w:t xml:space="preserve">Cynorthwyo staff i wneud cais am yr iawndal </w:t>
      </w:r>
    </w:p>
    <w:p w14:paraId="246D31AF" w14:textId="77777777" w:rsidR="00C7519C" w:rsidRPr="002A7F3E" w:rsidRDefault="00E2228B" w:rsidP="00C7519C">
      <w:pPr>
        <w:ind w:left="360"/>
      </w:pPr>
      <w:r w:rsidRPr="002A7F3E">
        <w:rPr>
          <w:lang w:val="cy-GB"/>
        </w:rPr>
        <w:t xml:space="preserve">Bydd angen i aelodau gwblhau ffurflen gais i fanteisio ar fuddion y Cynllun Iawndal. Mae'r ffurflen yn cadarnhau bod yr aelod o staff a enwir wedi bod yn gweithio mewn rôl glinigol weithredol a oedd yn gofyn am gofrestriad gyda'r corff proffesiynol priodol yn 2019/20. </w:t>
      </w:r>
    </w:p>
    <w:p w14:paraId="0C17C944" w14:textId="77777777" w:rsidR="00C7519C" w:rsidRPr="002A7F3E" w:rsidRDefault="00E2228B" w:rsidP="00C7519C">
      <w:pPr>
        <w:ind w:left="360"/>
      </w:pPr>
      <w:r w:rsidRPr="002A7F3E">
        <w:rPr>
          <w:lang w:val="cy-GB"/>
        </w:rPr>
        <w:t>Ar gyfer y rhan fwyaf o weithwyr cyflogedig:</w:t>
      </w:r>
    </w:p>
    <w:p w14:paraId="0790DC25" w14:textId="77777777" w:rsidR="00C7519C" w:rsidRPr="002A7F3E" w:rsidRDefault="00E2228B" w:rsidP="00DA058B">
      <w:pPr>
        <w:pStyle w:val="ListParagraph"/>
        <w:numPr>
          <w:ilvl w:val="0"/>
          <w:numId w:val="4"/>
        </w:numPr>
      </w:pPr>
      <w:r>
        <w:rPr>
          <w:lang w:val="cy-GB"/>
        </w:rPr>
        <w:t xml:space="preserve">Bydd NWSSP yn cymeradwyo'r ffurflen ac yn cadw copi ar gyfer ei chofnodion cyn anfon y ffurflen i'r NHSBSA. </w:t>
      </w:r>
    </w:p>
    <w:p w14:paraId="5B5A31E2" w14:textId="77777777" w:rsidR="00C7519C" w:rsidRPr="002A7F3E" w:rsidRDefault="00E2228B" w:rsidP="00C7519C">
      <w:pPr>
        <w:ind w:left="360"/>
      </w:pPr>
      <w:r w:rsidRPr="002A7F3E">
        <w:rPr>
          <w:lang w:val="cy-GB"/>
        </w:rPr>
        <w:t>Nid oes angen i gyflogwyr deintyddion a meddygon teulu cyflogedig gwblhau'r ffurflen. Bydd ffurflenni ar gyfer yr unigolion hyn yn cael eu cymeradwyo fel a ganlyn:</w:t>
      </w:r>
    </w:p>
    <w:p w14:paraId="2E389F04" w14:textId="1583401C" w:rsidR="00C7519C" w:rsidRPr="002A7F3E" w:rsidRDefault="00E2228B" w:rsidP="00C7519C">
      <w:pPr>
        <w:numPr>
          <w:ilvl w:val="0"/>
          <w:numId w:val="5"/>
        </w:numPr>
      </w:pPr>
      <w:r w:rsidRPr="002A7F3E">
        <w:rPr>
          <w:lang w:val="cy-GB"/>
        </w:rPr>
        <w:t>Bydd</w:t>
      </w:r>
      <w:r w:rsidRPr="002A7F3E">
        <w:rPr>
          <w:b/>
          <w:bCs/>
          <w:lang w:val="cy-GB"/>
        </w:rPr>
        <w:t xml:space="preserve"> deintyddion </w:t>
      </w:r>
      <w:r w:rsidRPr="002A7F3E">
        <w:rPr>
          <w:lang w:val="cy-GB"/>
        </w:rPr>
        <w:t>yn cwblhau ffurflen electronig ar Compass (</w:t>
      </w:r>
      <w:hyperlink r:id="rId13" w:history="1">
        <w:r w:rsidRPr="002A7F3E">
          <w:rPr>
            <w:rStyle w:val="Hyperlink"/>
            <w:lang w:val="cy-GB"/>
          </w:rPr>
          <w:t>yma)</w:t>
        </w:r>
      </w:hyperlink>
      <w:r w:rsidR="00DF3C72">
        <w:t xml:space="preserve"> </w:t>
      </w:r>
      <w:r w:rsidRPr="002A7F3E">
        <w:rPr>
          <w:lang w:val="cy-GB"/>
        </w:rPr>
        <w:t>i'w chymeradwyo gan Wasanaethau Deintyddol y GIG. Ar ôl cael ei chymeradwyo, anfonir y ffurflen yn uniongyrchol i NHSBSA.</w:t>
      </w:r>
    </w:p>
    <w:p w14:paraId="4D393637" w14:textId="77777777" w:rsidR="00C7519C" w:rsidRPr="002A7F3E" w:rsidRDefault="00E2228B" w:rsidP="00C7519C">
      <w:pPr>
        <w:numPr>
          <w:ilvl w:val="0"/>
          <w:numId w:val="5"/>
        </w:numPr>
      </w:pPr>
      <w:r w:rsidRPr="002A7F3E">
        <w:rPr>
          <w:lang w:val="cy-GB"/>
        </w:rPr>
        <w:t>Bydd angen i</w:t>
      </w:r>
      <w:r w:rsidRPr="002A7F3E">
        <w:rPr>
          <w:b/>
          <w:bCs/>
          <w:lang w:val="cy-GB"/>
        </w:rPr>
        <w:t xml:space="preserve"> feddygon teulu cyflogedig</w:t>
      </w:r>
      <w:r w:rsidRPr="002A7F3E">
        <w:rPr>
          <w:lang w:val="cy-GB"/>
        </w:rPr>
        <w:t xml:space="preserve"> anfon y ffurflen i PCSW i'w chymeradwyo. Ar ôl cael ei chymeradwyo, anfonir y ffurflen yn uniongyrchol i NHSBSA. </w:t>
      </w:r>
    </w:p>
    <w:bookmarkEnd w:id="0"/>
    <w:p w14:paraId="26E1CD0D" w14:textId="008235B7" w:rsidR="00C7519C" w:rsidRPr="002A7F3E" w:rsidRDefault="00E2228B" w:rsidP="00C7519C">
      <w:pPr>
        <w:ind w:left="360"/>
      </w:pPr>
      <w:r>
        <w:rPr>
          <w:lang w:val="cy-GB"/>
        </w:rPr>
        <w:t xml:space="preserve">Bydd angen i awdurdodau sy'n cyflogi gadw copi o'r ffurflen ar gyfer eu cofnodion am flynyddoedd lawer. Y rheswm am hyn yw'r posibilrwydd na fydd iawndal yn cael ei dalu am flynyddoedd lawer ac y bydd yn parhau i gael ei dalu nes bod y clinigydd yn marw. Er y bydd </w:t>
      </w:r>
      <w:r>
        <w:rPr>
          <w:lang w:val="cy-GB"/>
        </w:rPr>
        <w:lastRenderedPageBreak/>
        <w:t>NHSBSA yn gyfrifol am holl waith gweinyddu'r cynllun yn ganolog, ac y bydd Gweinidogion Cymru yn ariannu'r taliadau yn uniongyrchol, bernir bod y taliadau'n dod oddi wrth y cyflogwr ar gyfer 2019/20. Felly, mae’n bwysig eich bod yn cadw'r ffurflenni.</w:t>
      </w:r>
    </w:p>
    <w:p w14:paraId="3F8422DF" w14:textId="77777777" w:rsidR="00C7519C" w:rsidRPr="002A7F3E" w:rsidRDefault="00E2228B" w:rsidP="00C7519C">
      <w:pPr>
        <w:pStyle w:val="ListParagraph"/>
        <w:numPr>
          <w:ilvl w:val="0"/>
          <w:numId w:val="1"/>
        </w:numPr>
        <w:rPr>
          <w:b/>
          <w:bCs/>
        </w:rPr>
      </w:pPr>
      <w:r w:rsidRPr="002A7F3E">
        <w:rPr>
          <w:b/>
          <w:bCs/>
          <w:lang w:val="cy-GB"/>
        </w:rPr>
        <w:t>Cynorthwyo aelodau sydd ag unrhyw gwestiynau am y Polisi</w:t>
      </w:r>
    </w:p>
    <w:p w14:paraId="4B3A92DD" w14:textId="77777777" w:rsidR="00C7519C" w:rsidRPr="002A7F3E" w:rsidRDefault="00E2228B" w:rsidP="00C7519C">
      <w:pPr>
        <w:pStyle w:val="ListParagraph"/>
        <w:ind w:left="360"/>
      </w:pPr>
      <w:r w:rsidRPr="002A7F3E">
        <w:rPr>
          <w:lang w:val="cy-GB"/>
        </w:rPr>
        <w:t>Fel cyswllt allweddol, mae'n bosibl y bydd aelodau eisiau gofyn cwestiynau i chi am y Polisi. Rydym yn argymell cyfeirio aelodau tuag at yr adnoddau canlynol er mwyn ateb eu cwestiynau:</w:t>
      </w:r>
    </w:p>
    <w:p w14:paraId="2120F790" w14:textId="77777777" w:rsidR="00C7519C" w:rsidRPr="002A7F3E" w:rsidRDefault="00C7519C" w:rsidP="00C7519C">
      <w:pPr>
        <w:pStyle w:val="ListParagraph"/>
        <w:ind w:left="360"/>
      </w:pPr>
    </w:p>
    <w:p w14:paraId="08C60989" w14:textId="77777777" w:rsidR="005F3B1D" w:rsidRPr="002A7F3E" w:rsidRDefault="00E2228B" w:rsidP="005F3B1D">
      <w:pPr>
        <w:pStyle w:val="ListParagraph"/>
        <w:numPr>
          <w:ilvl w:val="0"/>
          <w:numId w:val="6"/>
        </w:numPr>
        <w:rPr>
          <w:i/>
          <w:iCs/>
        </w:rPr>
      </w:pPr>
      <w:r w:rsidRPr="002A7F3E">
        <w:rPr>
          <w:b/>
          <w:bCs/>
          <w:lang w:val="cy-GB"/>
        </w:rPr>
        <w:t>NHSBSA</w:t>
      </w:r>
      <w:r w:rsidRPr="002A7F3E">
        <w:rPr>
          <w:bCs/>
          <w:lang w:val="cy-GB"/>
        </w:rPr>
        <w:t xml:space="preserve"> – gweinyddwr Cynllun Pensiwn y GIG, a fydd yn gweinyddu buddion y Polisi hefyd </w:t>
      </w:r>
      <w:hyperlink r:id="rId14" w:history="1">
        <w:r w:rsidRPr="002A7F3E">
          <w:rPr>
            <w:rStyle w:val="Hyperlink"/>
            <w:lang w:val="cy-GB"/>
          </w:rPr>
          <w:t>https://www.nhsbsa.nhs.uk/nhs-pensions</w:t>
        </w:r>
      </w:hyperlink>
    </w:p>
    <w:p w14:paraId="3068856B" w14:textId="77777777" w:rsidR="00C7519C" w:rsidRPr="005A16AA" w:rsidRDefault="00E2228B" w:rsidP="00C7519C">
      <w:pPr>
        <w:pStyle w:val="ListParagraph"/>
        <w:numPr>
          <w:ilvl w:val="0"/>
          <w:numId w:val="6"/>
        </w:numPr>
        <w:rPr>
          <w:lang w:val="fr-FR"/>
        </w:rPr>
      </w:pPr>
      <w:r w:rsidRPr="005A16AA">
        <w:rPr>
          <w:b/>
          <w:bCs/>
          <w:lang w:val="cy-GB"/>
        </w:rPr>
        <w:t>Gwefan Cyflogwyr GIG Cymru –</w:t>
      </w:r>
      <w:r w:rsidRPr="005A16AA">
        <w:rPr>
          <w:lang w:val="cy-GB"/>
        </w:rPr>
        <w:t xml:space="preserve"> sy'n</w:t>
      </w:r>
      <w:r w:rsidRPr="005A16AA">
        <w:rPr>
          <w:rStyle w:val="Hyperlink"/>
          <w:lang w:val="cy-GB"/>
        </w:rPr>
        <w:t xml:space="preserve"> </w:t>
      </w:r>
      <w:r w:rsidRPr="005A16AA">
        <w:rPr>
          <w:b/>
          <w:bCs/>
          <w:lang w:val="cy-GB"/>
        </w:rPr>
        <w:t xml:space="preserve"> </w:t>
      </w:r>
      <w:r w:rsidRPr="005A16AA">
        <w:rPr>
          <w:lang w:val="cy-GB"/>
        </w:rPr>
        <w:t xml:space="preserve">cynnwys: </w:t>
      </w:r>
    </w:p>
    <w:p w14:paraId="34D319A3" w14:textId="77777777" w:rsidR="00C7519C" w:rsidRPr="002A7F3E" w:rsidRDefault="00E2228B" w:rsidP="00C7519C">
      <w:pPr>
        <w:pStyle w:val="ListParagraph"/>
        <w:numPr>
          <w:ilvl w:val="1"/>
          <w:numId w:val="6"/>
        </w:numPr>
      </w:pPr>
      <w:r w:rsidRPr="002A7F3E">
        <w:rPr>
          <w:b/>
          <w:bCs/>
          <w:lang w:val="cy-GB"/>
        </w:rPr>
        <w:t xml:space="preserve">Ffeithlun </w:t>
      </w:r>
      <w:r w:rsidRPr="002A7F3E">
        <w:rPr>
          <w:lang w:val="cy-GB"/>
        </w:rPr>
        <w:t>sy'n cyflwyno'r Cynllun Iawndal a'r broses yn gryno</w:t>
      </w:r>
    </w:p>
    <w:p w14:paraId="218B4BCC" w14:textId="3DF291F0" w:rsidR="00C7519C" w:rsidRPr="002A7F3E" w:rsidRDefault="00E2228B" w:rsidP="00C7519C">
      <w:pPr>
        <w:pStyle w:val="ListParagraph"/>
        <w:numPr>
          <w:ilvl w:val="1"/>
          <w:numId w:val="6"/>
        </w:numPr>
      </w:pPr>
      <w:r w:rsidRPr="002A7F3E">
        <w:rPr>
          <w:b/>
          <w:bCs/>
          <w:lang w:val="cy-GB"/>
        </w:rPr>
        <w:t>Y 'Canllaw cyflym i aelodau'</w:t>
      </w:r>
      <w:r w:rsidRPr="002A7F3E">
        <w:rPr>
          <w:lang w:val="cy-GB"/>
        </w:rPr>
        <w:t xml:space="preserve"> sy'n cyflwyno'r Cynllun Iawndal ar lefel uchel ac yn rhestru llawer o ffynonellau </w:t>
      </w:r>
      <w:r w:rsidR="00AD0CD4">
        <w:rPr>
          <w:lang w:val="cy-GB"/>
        </w:rPr>
        <w:t>g</w:t>
      </w:r>
      <w:r w:rsidRPr="002A7F3E">
        <w:rPr>
          <w:lang w:val="cy-GB"/>
        </w:rPr>
        <w:t xml:space="preserve">wybodaeth </w:t>
      </w:r>
      <w:r w:rsidR="00AD0CD4">
        <w:rPr>
          <w:lang w:val="cy-GB"/>
        </w:rPr>
        <w:t xml:space="preserve">ddefnyddiol </w:t>
      </w:r>
      <w:r w:rsidRPr="002A7F3E">
        <w:rPr>
          <w:lang w:val="cy-GB"/>
        </w:rPr>
        <w:t>ychwanegol ar gyfer aelodau</w:t>
      </w:r>
    </w:p>
    <w:p w14:paraId="77E792D2" w14:textId="77777777" w:rsidR="00C7519C" w:rsidRPr="002A7F3E" w:rsidRDefault="00E2228B" w:rsidP="00C7519C">
      <w:pPr>
        <w:pStyle w:val="ListParagraph"/>
        <w:numPr>
          <w:ilvl w:val="1"/>
          <w:numId w:val="6"/>
        </w:numPr>
      </w:pPr>
      <w:r w:rsidRPr="002A7F3E">
        <w:rPr>
          <w:b/>
          <w:bCs/>
          <w:lang w:val="cy-GB"/>
        </w:rPr>
        <w:t xml:space="preserve">Dogfen Cwestiynau Cyffredin ar gyfer Clinigwyr </w:t>
      </w:r>
      <w:r w:rsidRPr="002A7F3E">
        <w:rPr>
          <w:lang w:val="cy-GB"/>
        </w:rPr>
        <w:t>- sy'n cynnwys gwybodaeth fanylach am y Cynllun Iawndal a'r broses o wneud cais</w:t>
      </w:r>
    </w:p>
    <w:p w14:paraId="09F86799" w14:textId="77777777" w:rsidR="00C7519C" w:rsidRPr="002A7F3E" w:rsidRDefault="00C7519C" w:rsidP="00C7519C">
      <w:pPr>
        <w:pStyle w:val="ListParagraph"/>
        <w:ind w:left="1080"/>
        <w:rPr>
          <w:i/>
          <w:iCs/>
        </w:rPr>
      </w:pPr>
    </w:p>
    <w:p w14:paraId="19AAFBE0" w14:textId="77777777" w:rsidR="00C7519C" w:rsidRPr="002A7F3E" w:rsidRDefault="00E2228B" w:rsidP="00C7519C">
      <w:pPr>
        <w:pStyle w:val="ListParagraph"/>
        <w:numPr>
          <w:ilvl w:val="0"/>
          <w:numId w:val="1"/>
        </w:numPr>
        <w:rPr>
          <w:b/>
          <w:bCs/>
        </w:rPr>
      </w:pPr>
      <w:bookmarkStart w:id="1" w:name="_Hlk54691503"/>
      <w:r w:rsidRPr="002A7F3E">
        <w:rPr>
          <w:b/>
          <w:bCs/>
          <w:lang w:val="cy-GB"/>
        </w:rPr>
        <w:t>Penderfynu a ddylid gwneud darpariaeth ar gyfer y Polisi yn eich cyfrifon</w:t>
      </w:r>
    </w:p>
    <w:p w14:paraId="4F8D890E" w14:textId="77777777" w:rsidR="00C7519C" w:rsidRPr="002A7F3E" w:rsidRDefault="00E2228B" w:rsidP="00C7519C">
      <w:pPr>
        <w:ind w:left="360"/>
      </w:pPr>
      <w:r w:rsidRPr="002A7F3E">
        <w:rPr>
          <w:lang w:val="cy-GB"/>
        </w:rPr>
        <w:t>Gan y bydd buddion y Polisi yn cael eu talu am flynyddoedd lawer, bydd angen i chi benderfynu a ddylid rhoi cyfrif amdanynt, a sut i wneud hynny.</w:t>
      </w:r>
    </w:p>
    <w:p w14:paraId="03CFBF46" w14:textId="235EE386" w:rsidR="00C7519C" w:rsidRDefault="00E2228B" w:rsidP="00AD0CD4">
      <w:pPr>
        <w:ind w:left="426" w:hanging="66"/>
      </w:pPr>
      <w:r>
        <w:rPr>
          <w:lang w:val="cy-GB"/>
        </w:rPr>
        <w:t xml:space="preserve">Mae Byrddau Iechyd / Ymddiriedolaethau wedi derbyn </w:t>
      </w:r>
      <w:hyperlink r:id="rId15" w:history="1">
        <w:r w:rsidR="005F3B1D" w:rsidRPr="00AD0CD4">
          <w:rPr>
            <w:rStyle w:val="Hyperlink"/>
            <w:rFonts w:ascii="Arial" w:hAnsi="Arial" w:cs="Arial"/>
            <w:sz w:val="20"/>
            <w:szCs w:val="20"/>
            <w:lang w:val="cy-GB"/>
          </w:rPr>
          <w:t>llythyr</w:t>
        </w:r>
      </w:hyperlink>
      <w:r w:rsidR="005F3B1D" w:rsidRPr="00AD0CD4">
        <w:rPr>
          <w:sz w:val="20"/>
          <w:szCs w:val="20"/>
          <w:lang w:val="cy-GB"/>
        </w:rPr>
        <w:t xml:space="preserve"> </w:t>
      </w:r>
      <w:r w:rsidRPr="00AD0CD4">
        <w:rPr>
          <w:lang w:val="cy-GB"/>
        </w:rPr>
        <w:t>sy'n</w:t>
      </w:r>
      <w:r>
        <w:rPr>
          <w:lang w:val="cy-GB"/>
        </w:rPr>
        <w:t xml:space="preserve"> cynnwys enghraifft o sut y </w:t>
      </w:r>
      <w:r w:rsidR="00AD0CD4">
        <w:rPr>
          <w:lang w:val="cy-GB"/>
        </w:rPr>
        <w:t xml:space="preserve">  </w:t>
      </w:r>
      <w:r>
        <w:rPr>
          <w:lang w:val="cy-GB"/>
        </w:rPr>
        <w:t>gellid gwneud hyn</w:t>
      </w:r>
    </w:p>
    <w:p w14:paraId="53E98418" w14:textId="7CC7BC41" w:rsidR="00C7519C" w:rsidRPr="002A7F3E" w:rsidRDefault="00E2228B" w:rsidP="00C7519C">
      <w:pPr>
        <w:ind w:left="360"/>
      </w:pPr>
      <w:r w:rsidRPr="002A7F3E">
        <w:rPr>
          <w:rFonts w:cs="Times New Roman"/>
          <w:lang w:val="cy-GB"/>
        </w:rPr>
        <w:t xml:space="preserve">Mae UCEA wedi darparu canllawiau cyfrifyddu i Sefydliadau Addysg Uwch. </w:t>
      </w:r>
    </w:p>
    <w:bookmarkEnd w:id="1"/>
    <w:p w14:paraId="407D783E" w14:textId="158E0A1E" w:rsidR="00C7519C" w:rsidRPr="002A7F3E" w:rsidRDefault="00E2228B" w:rsidP="00C7519C">
      <w:pPr>
        <w:ind w:left="360"/>
      </w:pPr>
      <w:r w:rsidRPr="002A7F3E">
        <w:rPr>
          <w:lang w:val="cy-GB"/>
        </w:rPr>
        <w:t xml:space="preserve">Nid yw'r dull gweithredu a awgrymir yn orfodol, ond gall sefydliadau nad ydynt yn rhan o'r GIG ei ddefnyddio hefyd. Bydd angen i chi drafod hyn gyda'ch archwilwyr.  </w:t>
      </w:r>
    </w:p>
    <w:p w14:paraId="287AAF1A" w14:textId="77777777" w:rsidR="00C7519C" w:rsidRPr="002A7F3E" w:rsidRDefault="00E2228B" w:rsidP="00C7519C">
      <w:pPr>
        <w:ind w:left="360"/>
        <w:rPr>
          <w:b/>
          <w:bCs/>
        </w:rPr>
      </w:pPr>
      <w:r w:rsidRPr="002A7F3E">
        <w:rPr>
          <w:lang w:val="cy-GB"/>
        </w:rPr>
        <w:t>Bydd sefydliadau â staff clinigol sy'n gwneud cais am y Cynllun Iawndal yn derbyn mwy o wybodaeth i'w helpu i gyfrifo cronfa wrth gefn briodol yn eich cyfrifon os oes angen yn 2021.</w:t>
      </w:r>
    </w:p>
    <w:p w14:paraId="059C445A" w14:textId="77777777" w:rsidR="00C7519C" w:rsidRPr="002A7F3E" w:rsidRDefault="00E2228B" w:rsidP="00C7519C">
      <w:pPr>
        <w:rPr>
          <w:b/>
          <w:bCs/>
        </w:rPr>
      </w:pPr>
      <w:r w:rsidRPr="002A7F3E">
        <w:rPr>
          <w:b/>
          <w:bCs/>
          <w:lang w:val="cy-GB"/>
        </w:rPr>
        <w:t>C Beth sydd angen i gyflogwyr ei wneud ar ôl cwblhau'r camau gweithredu uchod?</w:t>
      </w:r>
    </w:p>
    <w:p w14:paraId="56F6E43F" w14:textId="77777777" w:rsidR="00C7519C" w:rsidRPr="002A7F3E" w:rsidRDefault="00E2228B" w:rsidP="00C7519C">
      <w:r w:rsidRPr="002A7F3E">
        <w:rPr>
          <w:lang w:val="cy-GB"/>
        </w:rPr>
        <w:t xml:space="preserve">Ar ôl cwblhau'r camau uchod, nid ydym yn rhagweld y bydd gofynion sylweddol ar gyfer cyflogwyr. </w:t>
      </w:r>
    </w:p>
    <w:p w14:paraId="589F1D87" w14:textId="77777777" w:rsidR="00C7519C" w:rsidRPr="002A7F3E" w:rsidRDefault="00E2228B" w:rsidP="00C7519C">
      <w:r w:rsidRPr="002A7F3E">
        <w:rPr>
          <w:lang w:val="cy-GB"/>
        </w:rPr>
        <w:t>Fel y nodwyd uchod, bydd y broses ymgeisio yn agor ym mis Ebrill 2021, ond mae'n bosibl y bydd pobl yn gofyn i chi gymeradwyo'r ffurflen mor hwyr â mis Mawrth 2022 (31 Mawrth 2022 yw'r dyddiad cau presennol ar gyfer derbyn y ffurflenni cais yn derfynol gan NHSBSA).</w:t>
      </w:r>
    </w:p>
    <w:p w14:paraId="6B3C994F" w14:textId="40A51668" w:rsidR="00C7519C" w:rsidRPr="002A7F3E" w:rsidRDefault="00E2228B" w:rsidP="00C7519C">
      <w:r w:rsidRPr="002A7F3E">
        <w:rPr>
          <w:lang w:val="cy-GB"/>
        </w:rPr>
        <w:t>Rydym yn gofyn i gyflogwyr roi blaenoriaeth i gymeradwyo'r ffurflenni cais pan fydd staff yn gofyn iddynt. Bydd hyn yn sicrhau bod clinigwyr cymwys yn gallu manteisio ar fuddion y Cynllun Iawndal ar ôl ymddeol, ac y bydd NHSBSA yn gwybod faint o bobl sy'n gwneud cais cyn gynted â phosibl.</w:t>
      </w:r>
    </w:p>
    <w:p w14:paraId="0ED260AA" w14:textId="77777777" w:rsidR="00C7519C" w:rsidRPr="002A7F3E" w:rsidRDefault="00E2228B" w:rsidP="00C7519C">
      <w:pPr>
        <w:rPr>
          <w:b/>
          <w:bCs/>
        </w:rPr>
      </w:pPr>
      <w:r w:rsidRPr="002A7F3E">
        <w:rPr>
          <w:b/>
          <w:bCs/>
          <w:lang w:val="cy-GB"/>
        </w:rPr>
        <w:t>C A oes gennyf unrhyw gyfrifoldebau parhaus mewn perthynas â'r Cynllun Iawndal?</w:t>
      </w:r>
    </w:p>
    <w:p w14:paraId="37D32210" w14:textId="77777777" w:rsidR="00C7519C" w:rsidRPr="002A7F3E" w:rsidRDefault="00E2228B" w:rsidP="00C7519C">
      <w:r w:rsidRPr="002A7F3E">
        <w:rPr>
          <w:lang w:val="cy-GB"/>
        </w:rPr>
        <w:t xml:space="preserve">Ychydig iawn o gyfrifoldebau parhaus fydd gan gyflogwyr mewn perthynas â'r Cynllun. NHSBS fydd yn gyfrifol am holl waith gweinyddu'r polisi. </w:t>
      </w:r>
    </w:p>
    <w:p w14:paraId="39CEA484" w14:textId="77777777" w:rsidR="00C7519C" w:rsidRPr="002A7F3E" w:rsidRDefault="00E2228B" w:rsidP="00C7519C">
      <w:r w:rsidRPr="002A7F3E">
        <w:rPr>
          <w:lang w:val="cy-GB"/>
        </w:rPr>
        <w:t>Yr unig gyfrifoldebau sydd gennych mewn perthynas â'r Cynllun Iawndal yw:</w:t>
      </w:r>
    </w:p>
    <w:p w14:paraId="478A3A96" w14:textId="77777777" w:rsidR="00C7519C" w:rsidRPr="002A7F3E" w:rsidRDefault="00E2228B" w:rsidP="00C7519C">
      <w:pPr>
        <w:pStyle w:val="ListParagraph"/>
        <w:numPr>
          <w:ilvl w:val="0"/>
          <w:numId w:val="7"/>
        </w:numPr>
      </w:pPr>
      <w:r>
        <w:rPr>
          <w:lang w:val="cy-GB"/>
        </w:rPr>
        <w:lastRenderedPageBreak/>
        <w:t xml:space="preserve">Cadw copi o'r ffurflenni cais sy'n cael eu cymeradwyo gennych (gan y bydd y taliadau'n weithredol am flynyddoedd lawer) (yn ymarferol bydd y gwaith hwn yn cael ei wneud gan NWSSP/PCSW ar ran clinigwyr sylfaenol ac eilaidd); </w:t>
      </w:r>
    </w:p>
    <w:p w14:paraId="1CF67625" w14:textId="03D44F6E" w:rsidR="00C7519C" w:rsidRPr="002A7F3E" w:rsidRDefault="00AD0CD4" w:rsidP="00C7519C">
      <w:pPr>
        <w:pStyle w:val="ListParagraph"/>
        <w:numPr>
          <w:ilvl w:val="0"/>
          <w:numId w:val="7"/>
        </w:numPr>
      </w:pPr>
      <w:r>
        <w:rPr>
          <w:lang w:val="cy-GB"/>
        </w:rPr>
        <w:t>Rhoi c</w:t>
      </w:r>
      <w:r w:rsidR="00E2228B" w:rsidRPr="002A7F3E">
        <w:rPr>
          <w:lang w:val="cy-GB"/>
        </w:rPr>
        <w:t>yfrif am y Cynllun (ar ôl derbyn cyngor gan eich archwilwyr os oes angen); ac</w:t>
      </w:r>
    </w:p>
    <w:p w14:paraId="361F2144" w14:textId="77777777" w:rsidR="00C7519C" w:rsidRPr="002A7F3E" w:rsidRDefault="00E2228B" w:rsidP="00C7519C">
      <w:pPr>
        <w:pStyle w:val="ListParagraph"/>
        <w:numPr>
          <w:ilvl w:val="0"/>
          <w:numId w:val="7"/>
        </w:numPr>
      </w:pPr>
      <w:r w:rsidRPr="002A7F3E">
        <w:rPr>
          <w:lang w:val="cy-GB"/>
        </w:rPr>
        <w:t>Ymateb i unrhyw ymholiadau gan NHSBSA (os yw hynny'n berthnasol).</w:t>
      </w:r>
    </w:p>
    <w:p w14:paraId="634BED8A" w14:textId="77777777" w:rsidR="00C7519C" w:rsidRPr="002A7F3E" w:rsidRDefault="00E2228B" w:rsidP="00C7519C">
      <w:pPr>
        <w:rPr>
          <w:rFonts w:cstheme="minorHAnsi"/>
          <w:b/>
        </w:rPr>
      </w:pPr>
      <w:r w:rsidRPr="002A7F3E">
        <w:rPr>
          <w:rFonts w:cstheme="minorHAnsi"/>
          <w:b/>
          <w:bCs/>
          <w:lang w:val="cy-GB"/>
        </w:rPr>
        <w:t>C A yw Gweinidogion Cymru yn cefnogi'r cynllun mewn gwirionedd (gan ddarparu sicrwydd pendant)?</w:t>
      </w:r>
    </w:p>
    <w:p w14:paraId="72E4BE0B" w14:textId="77777777" w:rsidR="00C7519C" w:rsidRPr="002A7F3E" w:rsidRDefault="00E2228B" w:rsidP="00C7519C">
      <w:pPr>
        <w:rPr>
          <w:rFonts w:cstheme="minorHAnsi"/>
          <w:lang w:val="en-US"/>
        </w:rPr>
      </w:pPr>
      <w:r w:rsidRPr="002A7F3E">
        <w:rPr>
          <w:rFonts w:cstheme="minorHAnsi"/>
          <w:lang w:val="cy-GB"/>
        </w:rPr>
        <w:t>Ydyn. Bydd y buddion i glinigwyr cymwys o'r Cynllun Iawndal yn cael eu hariannu'n ganolog, a byddant yn cael eu gweinyddu'n ganolog gan Awdurdod Gwasanaethau Busnes y GIG. Mae NHSBSA eisoes yn gweinyddu Cynllun Pensiwn y GIG, a'r gyflogres ar gyfer rhai sefydliadau.</w:t>
      </w:r>
    </w:p>
    <w:p w14:paraId="4C5B8FF3" w14:textId="7B1B4FD4" w:rsidR="00C7519C" w:rsidRPr="002A7F3E" w:rsidRDefault="00E2228B" w:rsidP="00C7519C">
      <w:pPr>
        <w:rPr>
          <w:rFonts w:cstheme="minorHAnsi"/>
          <w:lang w:val="en-US"/>
        </w:rPr>
      </w:pPr>
      <w:r w:rsidRPr="002A7F3E">
        <w:rPr>
          <w:rFonts w:cstheme="minorHAnsi"/>
          <w:lang w:val="cy-GB"/>
        </w:rPr>
        <w:t xml:space="preserve">Er mwyn i Fyrddau Iechyd / </w:t>
      </w:r>
      <w:r w:rsidR="00AD0CD4">
        <w:rPr>
          <w:rFonts w:cstheme="minorHAnsi"/>
          <w:lang w:val="cy-GB"/>
        </w:rPr>
        <w:t>Y</w:t>
      </w:r>
      <w:r w:rsidRPr="002A7F3E">
        <w:rPr>
          <w:rFonts w:cstheme="minorHAnsi"/>
          <w:lang w:val="cy-GB"/>
        </w:rPr>
        <w:t xml:space="preserve">mddiriedolaethau'r GIG a meddygfeydd teulu / deiliaid contractau ddarparu gwasanaethau rheng flaen, mae Gweinidogion Cymru yn cefnogi'r Cynllun Iawndal yn unol â'r hyn a nodwyd yn y llythyr gan Andrew Goodall dyddiedig 19 Rhagfyr 2019. </w:t>
      </w:r>
    </w:p>
    <w:p w14:paraId="6FAE431A" w14:textId="6CAAE28C" w:rsidR="00C7519C" w:rsidRPr="002A7F3E" w:rsidRDefault="00521130" w:rsidP="00C7519C">
      <w:pPr>
        <w:rPr>
          <w:rFonts w:cstheme="minorHAnsi"/>
          <w:lang w:val="en-US"/>
        </w:rPr>
      </w:pPr>
      <w:r>
        <w:rPr>
          <w:rFonts w:ascii="Calibri" w:hAnsi="Calibri" w:cs="Calibri"/>
          <w:lang w:val="cy-GB"/>
        </w:rPr>
        <w:t>Ar gyfer SAU sy'n brif gyflogwyr 'academyddion clinigol' sy'n bodloni'r meini prawf cymhwysedd, bydd yr addewid i wneud y taliadau o dan y Polisi yn cael ei wneud gan y SAU, ond ar yr amod y bydd y Byrddau Iechyd / Ymddiriedolaethau (sy'n dal y contractau anrhydeddus gyda'r unigolion) yn gwarantu talu costau'r taliadau o dan y Cynllun. Mae'r fframwaith cyfreithiol ar gyfer hyn yn cael ei sefydlu ac mae'n cael ei gefnogi yn y pen draw gan ymrwymiad Gweinidogion Cymru (gweler uchod).</w:t>
      </w:r>
    </w:p>
    <w:p w14:paraId="0B5136E2" w14:textId="77777777" w:rsidR="00C7519C" w:rsidRPr="002A7F3E" w:rsidRDefault="00E2228B" w:rsidP="00C7519C">
      <w:pPr>
        <w:rPr>
          <w:rFonts w:cstheme="minorHAnsi"/>
          <w:b/>
        </w:rPr>
      </w:pPr>
      <w:r w:rsidRPr="002A7F3E">
        <w:rPr>
          <w:rFonts w:cstheme="minorHAnsi"/>
          <w:lang w:val="cy-GB"/>
        </w:rPr>
        <w:t xml:space="preserve">Ar gyfer darparwyr y sector annibynnol, bydd yr addewid i wneud y taliadau o dan y Cynllun Iawndal yn cael ei wneud gan y darparwyr annibynnol, ond ar yr amod y bydd Gweinidogion Cymru yn gwarantu talu costau'r taliadau o dan y polisi o dan y contractau presennol i ddarparu gwasanaethau. </w:t>
      </w:r>
    </w:p>
    <w:p w14:paraId="45B32816" w14:textId="77777777" w:rsidR="00C7519C" w:rsidRPr="002A7F3E" w:rsidRDefault="00C7519C" w:rsidP="00C7519C">
      <w:pPr>
        <w:spacing w:after="0" w:line="240" w:lineRule="auto"/>
        <w:jc w:val="both"/>
        <w:rPr>
          <w:rFonts w:cstheme="minorHAnsi"/>
          <w:b/>
        </w:rPr>
      </w:pPr>
    </w:p>
    <w:p w14:paraId="05159F60" w14:textId="77777777" w:rsidR="00C7519C" w:rsidRDefault="00C7519C" w:rsidP="00C7519C">
      <w:pPr>
        <w:spacing w:after="0" w:line="240" w:lineRule="auto"/>
        <w:jc w:val="both"/>
        <w:rPr>
          <w:rFonts w:cstheme="minorHAnsi"/>
          <w:b/>
        </w:rPr>
      </w:pPr>
    </w:p>
    <w:p w14:paraId="298FCF03" w14:textId="77777777" w:rsidR="00C7519C" w:rsidRDefault="00C7519C" w:rsidP="00C7519C">
      <w:pPr>
        <w:spacing w:after="0" w:line="240" w:lineRule="auto"/>
        <w:jc w:val="both"/>
        <w:rPr>
          <w:rFonts w:cstheme="minorHAnsi"/>
          <w:b/>
        </w:rPr>
      </w:pPr>
    </w:p>
    <w:p w14:paraId="0D057538" w14:textId="77777777" w:rsidR="00C7519C" w:rsidRPr="002A7F3E" w:rsidRDefault="00E2228B" w:rsidP="00C7519C">
      <w:pPr>
        <w:spacing w:after="0" w:line="240" w:lineRule="auto"/>
        <w:jc w:val="both"/>
        <w:rPr>
          <w:rFonts w:cstheme="minorHAnsi"/>
          <w:b/>
        </w:rPr>
      </w:pPr>
      <w:r w:rsidRPr="002A7F3E">
        <w:rPr>
          <w:rFonts w:cstheme="minorHAnsi"/>
          <w:b/>
          <w:bCs/>
          <w:lang w:val="cy-GB"/>
        </w:rPr>
        <w:t>C Pa gymorth ychwanegol a fydd yn cael ei gynnig i Ymddiriedolaethau a chyflogwyr eraill mewn perthynas â gweithredu'r Polisi?</w:t>
      </w:r>
    </w:p>
    <w:p w14:paraId="256E91A1" w14:textId="77777777" w:rsidR="00C7519C" w:rsidRPr="002A7F3E" w:rsidRDefault="00C7519C" w:rsidP="00C7519C">
      <w:pPr>
        <w:pStyle w:val="ListParagraph"/>
        <w:rPr>
          <w:rFonts w:cstheme="minorHAnsi"/>
          <w:b/>
        </w:rPr>
      </w:pPr>
    </w:p>
    <w:p w14:paraId="1DD58E61" w14:textId="77777777" w:rsidR="00C7519C" w:rsidRPr="002A7F3E" w:rsidRDefault="00E2228B" w:rsidP="00C7519C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2A7F3E">
        <w:rPr>
          <w:rFonts w:cstheme="minorHAnsi"/>
          <w:b/>
          <w:bCs/>
          <w:lang w:val="cy-GB"/>
        </w:rPr>
        <w:t>Gohebiaeth</w:t>
      </w:r>
    </w:p>
    <w:p w14:paraId="24C3DE41" w14:textId="77777777" w:rsidR="00C7519C" w:rsidRPr="002A7F3E" w:rsidRDefault="00C7519C" w:rsidP="00C7519C">
      <w:pPr>
        <w:spacing w:after="0" w:line="240" w:lineRule="auto"/>
        <w:jc w:val="both"/>
        <w:rPr>
          <w:rFonts w:cstheme="minorHAnsi"/>
          <w:b/>
        </w:rPr>
      </w:pPr>
    </w:p>
    <w:p w14:paraId="0932343D" w14:textId="7BCE128D" w:rsidR="00C7519C" w:rsidRPr="002A7F3E" w:rsidRDefault="00E2228B" w:rsidP="00C7519C">
      <w:pPr>
        <w:spacing w:after="0" w:line="240" w:lineRule="auto"/>
        <w:jc w:val="both"/>
        <w:rPr>
          <w:rFonts w:cstheme="minorHAnsi"/>
        </w:rPr>
      </w:pPr>
      <w:r w:rsidRPr="002A7F3E">
        <w:rPr>
          <w:rFonts w:cstheme="minorHAnsi"/>
          <w:lang w:val="cy-GB"/>
        </w:rPr>
        <w:t>Mae cyflogwyr wedi derbyn llythyrau i'w hanfon at unigolion a allai fod yn gymwys sy'n ymwybodol o'r Polisi, ynghyd â'r gofynion cymhwysedd. Nod</w:t>
      </w:r>
      <w:r w:rsidR="00AD0CD4">
        <w:rPr>
          <w:rFonts w:cstheme="minorHAnsi"/>
          <w:lang w:val="cy-GB"/>
        </w:rPr>
        <w:t>wyd</w:t>
      </w:r>
      <w:r w:rsidRPr="002A7F3E">
        <w:rPr>
          <w:rFonts w:cstheme="minorHAnsi"/>
          <w:lang w:val="cy-GB"/>
        </w:rPr>
        <w:t xml:space="preserve"> dolenni i'r dogfennau hyn yn gynharach yn y Cwestiynau Cyffredin.</w:t>
      </w:r>
    </w:p>
    <w:p w14:paraId="660ACCB8" w14:textId="77777777" w:rsidR="00C7519C" w:rsidRPr="002A7F3E" w:rsidRDefault="00C7519C" w:rsidP="00C7519C">
      <w:pPr>
        <w:spacing w:after="0" w:line="240" w:lineRule="auto"/>
        <w:jc w:val="both"/>
        <w:rPr>
          <w:rFonts w:cstheme="minorHAnsi"/>
        </w:rPr>
      </w:pPr>
    </w:p>
    <w:p w14:paraId="475C9066" w14:textId="5612F189" w:rsidR="00C7519C" w:rsidRPr="002A7F3E" w:rsidRDefault="00E2228B" w:rsidP="00C7519C">
      <w:pPr>
        <w:spacing w:after="0" w:line="240" w:lineRule="auto"/>
        <w:jc w:val="both"/>
        <w:rPr>
          <w:rFonts w:cstheme="minorHAnsi"/>
        </w:rPr>
      </w:pPr>
      <w:r w:rsidRPr="002A7F3E">
        <w:rPr>
          <w:rFonts w:cstheme="minorHAnsi"/>
          <w:lang w:val="cy-GB"/>
        </w:rPr>
        <w:t xml:space="preserve">Byddwn yn diweddaru'r Cwestiynau Cyffredin ac yn darparu gohebiaeth ychwanegol i'w defnyddio gan gyflogwyr os yw Gweinidogion Cymru yn credu bod angen </w:t>
      </w:r>
      <w:r w:rsidR="00AD0CD4">
        <w:rPr>
          <w:rFonts w:cstheme="minorHAnsi"/>
          <w:lang w:val="cy-GB"/>
        </w:rPr>
        <w:t xml:space="preserve">gwneud </w:t>
      </w:r>
      <w:r w:rsidRPr="002A7F3E">
        <w:rPr>
          <w:rFonts w:cstheme="minorHAnsi"/>
          <w:lang w:val="cy-GB"/>
        </w:rPr>
        <w:t>hynny.</w:t>
      </w:r>
    </w:p>
    <w:p w14:paraId="451C85ED" w14:textId="77777777" w:rsidR="00C7519C" w:rsidRPr="002A7F3E" w:rsidRDefault="00C7519C" w:rsidP="00C7519C">
      <w:pPr>
        <w:spacing w:after="0" w:line="240" w:lineRule="auto"/>
        <w:jc w:val="both"/>
        <w:rPr>
          <w:rFonts w:cstheme="minorHAnsi"/>
          <w:b/>
        </w:rPr>
      </w:pPr>
    </w:p>
    <w:p w14:paraId="724AAC03" w14:textId="77777777" w:rsidR="00C7519C" w:rsidRPr="002A7F3E" w:rsidRDefault="00E2228B" w:rsidP="00C7519C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2A7F3E">
        <w:rPr>
          <w:rFonts w:cstheme="minorHAnsi"/>
          <w:b/>
          <w:bCs/>
          <w:lang w:val="cy-GB"/>
        </w:rPr>
        <w:t>Costau</w:t>
      </w:r>
    </w:p>
    <w:p w14:paraId="35B5E3E7" w14:textId="77777777" w:rsidR="00C7519C" w:rsidRPr="002A7F3E" w:rsidRDefault="00C7519C" w:rsidP="00C7519C">
      <w:pPr>
        <w:spacing w:after="0" w:line="240" w:lineRule="auto"/>
        <w:jc w:val="both"/>
        <w:rPr>
          <w:rFonts w:cstheme="minorHAnsi"/>
          <w:b/>
        </w:rPr>
      </w:pPr>
    </w:p>
    <w:p w14:paraId="1DF4F5A7" w14:textId="77777777" w:rsidR="00C7519C" w:rsidRPr="002A7F3E" w:rsidRDefault="00E2228B" w:rsidP="00C751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cy-GB"/>
        </w:rPr>
        <w:t xml:space="preserve">Bydd NHSBSA yn gyfrifol am y ddarpariaeth ac am gynnal Cynllun Pensiwn y GIG. Bydd Gweinidogion Cymru yn ariannu NHSBSA yn uniongyrchol ar gyfer costau gwneud taliadau i glinigwyr cymwys sy'n gwneud cais am Bolisi 2019/20 ar ran cyflogwyr. </w:t>
      </w:r>
    </w:p>
    <w:p w14:paraId="5980CE40" w14:textId="77777777" w:rsidR="00C7519C" w:rsidRPr="002A7F3E" w:rsidRDefault="00C7519C" w:rsidP="00C7519C">
      <w:pPr>
        <w:spacing w:after="0" w:line="240" w:lineRule="auto"/>
        <w:jc w:val="both"/>
        <w:rPr>
          <w:rFonts w:cstheme="minorHAnsi"/>
        </w:rPr>
      </w:pPr>
    </w:p>
    <w:p w14:paraId="3D754B23" w14:textId="77777777" w:rsidR="00C7519C" w:rsidRPr="002A7F3E" w:rsidRDefault="00E2228B" w:rsidP="00C7519C">
      <w:pPr>
        <w:spacing w:after="0" w:line="240" w:lineRule="auto"/>
        <w:jc w:val="both"/>
        <w:rPr>
          <w:rFonts w:cstheme="minorHAnsi"/>
        </w:rPr>
      </w:pPr>
      <w:r w:rsidRPr="002A7F3E">
        <w:rPr>
          <w:rFonts w:cstheme="minorHAnsi"/>
          <w:lang w:val="cy-GB"/>
        </w:rPr>
        <w:t xml:space="preserve">Bydd cyflogwyr yn ysgwyddo rhai costau gweinyddol a gweithredu lleol tymor byr. </w:t>
      </w:r>
    </w:p>
    <w:p w14:paraId="57D0480B" w14:textId="77777777" w:rsidR="00C7519C" w:rsidRPr="002A7F3E" w:rsidRDefault="00C7519C" w:rsidP="00C7519C">
      <w:pPr>
        <w:spacing w:after="0" w:line="240" w:lineRule="auto"/>
        <w:jc w:val="both"/>
        <w:rPr>
          <w:rFonts w:cstheme="minorHAnsi"/>
          <w:b/>
        </w:rPr>
      </w:pPr>
    </w:p>
    <w:p w14:paraId="6C68AF07" w14:textId="77777777" w:rsidR="00C7519C" w:rsidRPr="002A7F3E" w:rsidRDefault="00E2228B" w:rsidP="00C7519C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2A7F3E">
        <w:rPr>
          <w:rFonts w:cstheme="minorHAnsi"/>
          <w:b/>
          <w:bCs/>
          <w:lang w:val="cy-GB"/>
        </w:rPr>
        <w:t>Cyfrifon</w:t>
      </w:r>
    </w:p>
    <w:p w14:paraId="070F8201" w14:textId="77777777" w:rsidR="00C7519C" w:rsidRPr="002A7F3E" w:rsidRDefault="00C7519C" w:rsidP="00C7519C">
      <w:pPr>
        <w:spacing w:after="0" w:line="240" w:lineRule="auto"/>
        <w:jc w:val="both"/>
        <w:rPr>
          <w:rFonts w:cstheme="minorHAnsi"/>
          <w:b/>
        </w:rPr>
      </w:pPr>
    </w:p>
    <w:p w14:paraId="78FB078C" w14:textId="77777777" w:rsidR="00C7519C" w:rsidRPr="002A7F3E" w:rsidRDefault="00E2228B" w:rsidP="00C7519C">
      <w:pPr>
        <w:spacing w:after="0" w:line="240" w:lineRule="auto"/>
        <w:jc w:val="both"/>
        <w:rPr>
          <w:rFonts w:cstheme="minorHAnsi"/>
        </w:rPr>
      </w:pPr>
      <w:r w:rsidRPr="002A7F3E">
        <w:rPr>
          <w:rFonts w:cstheme="minorHAnsi"/>
          <w:lang w:val="cy-GB"/>
        </w:rPr>
        <w:t>Mae buddion y Cynllun Iawndal yn ymrwymo cyflogwyr i rwymedigaethau hirdymor gyda rhwymedigaeth hirdymor sy'n gwrthbwyso fel bod Gweinidogion Cymru yn talu costau'r buddion. Rydym yn disgwyl y bydd angen i gyflogwyr gydnabod yr asedau a'r rhwymedigaethau hyn yn eu cyfrifon. Mae gwybodaeth a ddarparwyd yn flaenorol am gyfrifyddu wedi'i chynnwys yn y Cwestiynau Cyffredin o dan y teitl 'Beth sydd angen i gyflogwyr ei wneud?’</w:t>
      </w:r>
    </w:p>
    <w:p w14:paraId="515D85FC" w14:textId="77777777" w:rsidR="00C7519C" w:rsidRPr="002A7F3E" w:rsidRDefault="00C7519C" w:rsidP="00C7519C">
      <w:pPr>
        <w:spacing w:after="0" w:line="240" w:lineRule="auto"/>
        <w:jc w:val="both"/>
        <w:rPr>
          <w:rFonts w:cstheme="minorHAnsi"/>
        </w:rPr>
      </w:pPr>
    </w:p>
    <w:p w14:paraId="0BEA05C4" w14:textId="2FC8F8A6" w:rsidR="00C7519C" w:rsidRPr="002A7F3E" w:rsidRDefault="00E2228B" w:rsidP="00C7519C">
      <w:pPr>
        <w:spacing w:after="0" w:line="240" w:lineRule="auto"/>
        <w:jc w:val="both"/>
        <w:rPr>
          <w:rFonts w:cstheme="minorHAnsi"/>
        </w:rPr>
      </w:pPr>
      <w:r w:rsidRPr="002A7F3E">
        <w:rPr>
          <w:rFonts w:cstheme="minorHAnsi"/>
          <w:lang w:val="cy-GB"/>
        </w:rPr>
        <w:t>Yn y dyfodol, bydd sefydliadau â staff clinigol sy'n gwneud cais am y Cynllun Iawndal yn derbyn gwybodaeth gryno gan NHSBSA yn nodi nifer y staff clinigol a fu'n gweithio i chi yn 2019/20 sydd wedi gwneud cais am y Cynllun, ynghyd â'r wybodaeth sydd ei hangen i gyfrifo cronfa wrth gefn briodol yn eich cyfrifon, os oes angen. Bydd rhagor o ganllawiau ar hyn yn cael eu darparu.</w:t>
      </w:r>
    </w:p>
    <w:p w14:paraId="2BEBF54A" w14:textId="77777777" w:rsidR="00C7519C" w:rsidRPr="0016631A" w:rsidRDefault="00E2228B" w:rsidP="00C7519C">
      <w:pPr>
        <w:spacing w:after="0" w:line="240" w:lineRule="auto"/>
        <w:jc w:val="both"/>
        <w:rPr>
          <w:rFonts w:cstheme="minorHAnsi"/>
        </w:rPr>
      </w:pPr>
      <w:r w:rsidRPr="002A7F3E">
        <w:rPr>
          <w:rFonts w:cstheme="minorHAnsi"/>
          <w:lang w:val="cy-GB"/>
        </w:rPr>
        <w:t xml:space="preserve">  </w:t>
      </w:r>
    </w:p>
    <w:p w14:paraId="162DDD7E" w14:textId="77777777" w:rsidR="00C7519C" w:rsidRPr="002A7F3E" w:rsidRDefault="00E2228B" w:rsidP="00C7519C">
      <w:pPr>
        <w:spacing w:after="0" w:line="240" w:lineRule="auto"/>
        <w:jc w:val="both"/>
        <w:rPr>
          <w:rFonts w:cstheme="minorHAnsi"/>
          <w:b/>
        </w:rPr>
      </w:pPr>
      <w:r w:rsidRPr="002A7F3E">
        <w:rPr>
          <w:rFonts w:cstheme="minorHAnsi"/>
          <w:b/>
          <w:bCs/>
          <w:lang w:val="cy-GB"/>
        </w:rPr>
        <w:t>C Beth sy'n digwydd os yw cyflogwyr yn cyfathrebu â</w:t>
      </w:r>
      <w:r w:rsidRPr="002A7F3E">
        <w:rPr>
          <w:rFonts w:cstheme="minorHAnsi"/>
          <w:lang w:val="cy-GB"/>
        </w:rPr>
        <w:t xml:space="preserve"> </w:t>
      </w:r>
      <w:r w:rsidRPr="002A7F3E">
        <w:rPr>
          <w:rFonts w:cstheme="minorHAnsi"/>
          <w:b/>
          <w:bCs/>
          <w:lang w:val="cy-GB"/>
        </w:rPr>
        <w:t xml:space="preserve">rhywun nad yw'n gymwys neu'n anghofio am rywun sy'n gymwys? </w:t>
      </w:r>
    </w:p>
    <w:p w14:paraId="7896FACB" w14:textId="77777777" w:rsidR="00C7519C" w:rsidRPr="002A7F3E" w:rsidRDefault="00C7519C" w:rsidP="00C7519C">
      <w:pPr>
        <w:spacing w:after="0" w:line="240" w:lineRule="auto"/>
        <w:rPr>
          <w:rFonts w:cstheme="minorHAnsi"/>
          <w:b/>
          <w:bCs/>
        </w:rPr>
      </w:pPr>
    </w:p>
    <w:p w14:paraId="53203DA6" w14:textId="77777777" w:rsidR="00C7519C" w:rsidRPr="002A7F3E" w:rsidRDefault="00E2228B" w:rsidP="00C7519C">
      <w:pPr>
        <w:spacing w:after="0" w:line="240" w:lineRule="auto"/>
        <w:rPr>
          <w:rFonts w:cstheme="minorHAnsi"/>
          <w:bCs/>
        </w:rPr>
      </w:pPr>
      <w:r w:rsidRPr="002A7F3E">
        <w:rPr>
          <w:rFonts w:cstheme="minorHAnsi"/>
          <w:bCs/>
          <w:lang w:val="cy-GB"/>
        </w:rPr>
        <w:t>Dylid anfon y llythyr cyfathrebu cychwynnol at unrhyw un a allai fod yn gymwys ym marn Ymddiriedolaeth neu gyflogwr arall.</w:t>
      </w:r>
    </w:p>
    <w:p w14:paraId="16E9E58B" w14:textId="77777777" w:rsidR="00C7519C" w:rsidRPr="002A7F3E" w:rsidRDefault="00C7519C" w:rsidP="00C7519C">
      <w:pPr>
        <w:spacing w:after="0" w:line="240" w:lineRule="auto"/>
        <w:rPr>
          <w:rFonts w:cstheme="minorHAnsi"/>
          <w:b/>
          <w:bCs/>
        </w:rPr>
      </w:pPr>
    </w:p>
    <w:p w14:paraId="2617CFFA" w14:textId="53AEDD70" w:rsidR="00C7519C" w:rsidRPr="002A7F3E" w:rsidRDefault="00E2228B" w:rsidP="00C7519C">
      <w:pPr>
        <w:rPr>
          <w:rFonts w:eastAsia="Times New Roman" w:cstheme="minorHAnsi"/>
        </w:rPr>
      </w:pPr>
      <w:r w:rsidRPr="002A7F3E">
        <w:rPr>
          <w:rFonts w:cstheme="minorHAnsi"/>
          <w:lang w:val="cy-GB"/>
        </w:rPr>
        <w:t xml:space="preserve">Os oes rhywun nad yw'n gweithio fel clinigydd yn derbyn y llythyr trwy gamgymeriad, </w:t>
      </w:r>
      <w:r w:rsidR="00AD0CD4">
        <w:rPr>
          <w:rFonts w:cstheme="minorHAnsi"/>
          <w:lang w:val="cy-GB"/>
        </w:rPr>
        <w:t>bydd yn</w:t>
      </w:r>
      <w:r w:rsidRPr="002A7F3E">
        <w:rPr>
          <w:rFonts w:cstheme="minorHAnsi"/>
          <w:lang w:val="cy-GB"/>
        </w:rPr>
        <w:t xml:space="preserve"> amlwg nad yw'r Cynllun Iawndal yn berthnasol iddo. Os oes clinigydd nad oes ganddo hawl i fanteisio ar y Cynllun Iawndal gan nad yw'n torri'r lwfans blynyddol yn derbyn y llythyr, ni</w:t>
      </w:r>
      <w:r w:rsidR="00AD0CD4">
        <w:rPr>
          <w:rFonts w:cstheme="minorHAnsi"/>
          <w:lang w:val="cy-GB"/>
        </w:rPr>
        <w:t xml:space="preserve"> fydd y</w:t>
      </w:r>
      <w:r w:rsidRPr="002A7F3E">
        <w:rPr>
          <w:rFonts w:cstheme="minorHAnsi"/>
          <w:lang w:val="cy-GB"/>
        </w:rPr>
        <w:t xml:space="preserve"> datganiadau yn y llythyr yn cynnwys unrhyw wybodaeth gamarweiniol neu anghywir (ond ni fydd gan</w:t>
      </w:r>
      <w:r w:rsidR="00AD0CD4">
        <w:rPr>
          <w:rFonts w:cstheme="minorHAnsi"/>
          <w:lang w:val="cy-GB"/>
        </w:rPr>
        <w:t xml:space="preserve"> y clinigydd</w:t>
      </w:r>
      <w:r w:rsidRPr="002A7F3E">
        <w:rPr>
          <w:rFonts w:cstheme="minorHAnsi"/>
          <w:lang w:val="cy-GB"/>
        </w:rPr>
        <w:t xml:space="preserve"> unrhyw hawl i fanteisio ar y cynllun). </w:t>
      </w:r>
    </w:p>
    <w:p w14:paraId="7A92726C" w14:textId="74490A36" w:rsidR="00C7519C" w:rsidRPr="002A7F3E" w:rsidRDefault="00E2228B" w:rsidP="00C7519C">
      <w:pPr>
        <w:rPr>
          <w:rFonts w:cstheme="minorHAnsi"/>
        </w:rPr>
      </w:pPr>
      <w:r w:rsidRPr="002A7F3E">
        <w:rPr>
          <w:rFonts w:cstheme="minorHAnsi"/>
          <w:lang w:val="cy-GB"/>
        </w:rPr>
        <w:t>Yn yr un modd, os nad yw unigolyn sydd â hawl i fanteisio ar y Cynllun Iawndal wedi derbyn y llythyr eto, bydd ganddo hawl o hyd i daliadau o dan y cynllun, a gellir penderfynu ar unrhyw hawliau cytundebol yn ddiweddarach. Felly, rydym yn credu bod anfon y llythyr at yr holl staff clinigol yn dderbyniol, ond penderfyniad lleol yw hwn.</w:t>
      </w:r>
    </w:p>
    <w:p w14:paraId="5F3C99CF" w14:textId="77777777" w:rsidR="00C7519C" w:rsidRPr="002A7F3E" w:rsidRDefault="00E2228B" w:rsidP="00C7519C">
      <w:pPr>
        <w:spacing w:after="0" w:line="240" w:lineRule="auto"/>
        <w:jc w:val="both"/>
        <w:rPr>
          <w:rFonts w:cstheme="minorHAnsi"/>
          <w:b/>
        </w:rPr>
      </w:pPr>
      <w:r w:rsidRPr="002A7F3E">
        <w:rPr>
          <w:rFonts w:cstheme="minorHAnsi"/>
          <w:b/>
          <w:bCs/>
          <w:lang w:val="cy-GB"/>
        </w:rPr>
        <w:t>C A yw Byrddau Iechyd / Ymddiriedolaethau'r GIG a chyflogwyr eraill yn gallu ymestyn y cynllun i gynnwys staff anghlinigol a staff sy'n cael eu hystyried yn anghymwys?</w:t>
      </w:r>
    </w:p>
    <w:p w14:paraId="32E58EB7" w14:textId="77777777" w:rsidR="00C7519C" w:rsidRPr="002A7F3E" w:rsidRDefault="00C7519C" w:rsidP="00C7519C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2BA0C744" w14:textId="77777777" w:rsidR="00C7519C" w:rsidRPr="002A7F3E" w:rsidRDefault="00E2228B" w:rsidP="00C7519C">
      <w:pPr>
        <w:spacing w:after="0" w:line="240" w:lineRule="auto"/>
        <w:jc w:val="both"/>
        <w:rPr>
          <w:rFonts w:cstheme="minorHAnsi"/>
          <w:b/>
        </w:rPr>
      </w:pPr>
      <w:r w:rsidRPr="002A7F3E">
        <w:rPr>
          <w:rFonts w:cstheme="minorHAnsi"/>
          <w:lang w:val="cy-GB"/>
        </w:rPr>
        <w:t>Ni fydd unrhyw gefnogaeth nac atebolrwydd cenedlaethol ar gyfer unrhyw drefniant arall sy'n cael ei gynnig i weithwyr cyflogedig y tu allan i gwmpas/meini prawf cymhwysedd y Cynllun Iawndal.</w:t>
      </w:r>
    </w:p>
    <w:p w14:paraId="52094BCD" w14:textId="77777777" w:rsidR="00C7519C" w:rsidRPr="002A7F3E" w:rsidRDefault="00C7519C" w:rsidP="00C7519C">
      <w:pPr>
        <w:spacing w:after="0" w:line="240" w:lineRule="auto"/>
        <w:jc w:val="both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</w:p>
    <w:p w14:paraId="49ADD7FB" w14:textId="77777777" w:rsidR="00C7519C" w:rsidRPr="002A7F3E" w:rsidRDefault="00E2228B" w:rsidP="00C7519C">
      <w:pPr>
        <w:rPr>
          <w:rFonts w:cstheme="minorHAnsi"/>
          <w:b/>
          <w:iCs/>
        </w:rPr>
      </w:pPr>
      <w:r w:rsidRPr="002A7F3E">
        <w:rPr>
          <w:rFonts w:cstheme="minorHAnsi"/>
          <w:b/>
          <w:bCs/>
          <w:iCs/>
          <w:lang w:val="cy-GB"/>
        </w:rPr>
        <w:t>C Fel cyflogwr, beth sy'n digwydd os oes gennyf gwestiynau eraill?</w:t>
      </w:r>
    </w:p>
    <w:p w14:paraId="2D43903A" w14:textId="77777777" w:rsidR="00C7519C" w:rsidRPr="0016631A" w:rsidRDefault="00E2228B" w:rsidP="00C7519C">
      <w:pPr>
        <w:rPr>
          <w:rFonts w:cstheme="minorHAnsi"/>
          <w:bCs/>
          <w:iCs/>
        </w:rPr>
      </w:pPr>
      <w:r w:rsidRPr="002A7F3E">
        <w:rPr>
          <w:rFonts w:cstheme="minorHAnsi"/>
          <w:bCs/>
          <w:iCs/>
          <w:lang w:val="cy-GB"/>
        </w:rPr>
        <w:t>Os oes gennych unrhyw gwestiynau eraill am y Cynllun Iawndal neu am eich cyfrifoldebau mewn perthynas â'r Cynllun, cysylltwch â Chyflogwyr GIG Cymru.</w:t>
      </w:r>
    </w:p>
    <w:p w14:paraId="1400C4F5" w14:textId="16C8501E" w:rsidR="00C7519C" w:rsidRDefault="00DF3C72" w:rsidP="00C7519C">
      <w:pPr>
        <w:rPr>
          <w:rFonts w:cstheme="minorHAnsi"/>
          <w:bCs/>
        </w:rPr>
      </w:pPr>
      <w:bookmarkStart w:id="2" w:name="_Hlk54680774"/>
      <w:r>
        <w:rPr>
          <w:rFonts w:ascii="Calibri" w:hAnsi="Calibri" w:cs="Calibri"/>
          <w:lang w:val="cy-GB"/>
        </w:rPr>
        <w:t>Os oes gennych chi neu'ch gweithwyr cyflogedig unrhyw gwestiynau am fuddion y Polisi, ffoniwch NHSBSA ar</w:t>
      </w:r>
    </w:p>
    <w:p w14:paraId="7C90B435" w14:textId="77777777" w:rsidR="00C7519C" w:rsidRPr="00836141" w:rsidRDefault="00E2228B" w:rsidP="00C7519C">
      <w:r w:rsidRPr="00836141">
        <w:rPr>
          <w:lang w:val="cy-GB"/>
        </w:rPr>
        <w:t>0300 330 0012 (o'r DU)</w:t>
      </w:r>
    </w:p>
    <w:p w14:paraId="565E40DA" w14:textId="77777777" w:rsidR="00C7519C" w:rsidRPr="00836141" w:rsidRDefault="00E2228B" w:rsidP="00C7519C">
      <w:pPr>
        <w:rPr>
          <w:rFonts w:cstheme="minorHAnsi"/>
        </w:rPr>
      </w:pPr>
      <w:r w:rsidRPr="00836141">
        <w:rPr>
          <w:rFonts w:cs="Calibri"/>
          <w:lang w:val="cy-GB"/>
        </w:rPr>
        <w:t>0191 279 0813 (o dramor)</w:t>
      </w:r>
    </w:p>
    <w:p w14:paraId="78EABEBD" w14:textId="77777777" w:rsidR="00AB10B4" w:rsidRPr="00404DAC" w:rsidRDefault="00AB10B4">
      <w:pPr>
        <w:rPr>
          <w:rFonts w:ascii="Arial" w:hAnsi="Arial" w:cs="Arial"/>
          <w:sz w:val="24"/>
          <w:szCs w:val="24"/>
        </w:rPr>
      </w:pPr>
      <w:bookmarkStart w:id="3" w:name="cysill"/>
      <w:bookmarkEnd w:id="2"/>
      <w:bookmarkEnd w:id="3"/>
    </w:p>
    <w:sectPr w:rsidR="00AB10B4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29BB"/>
    <w:multiLevelType w:val="hybridMultilevel"/>
    <w:tmpl w:val="572E185A"/>
    <w:lvl w:ilvl="0" w:tplc="9A148F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DFC6FF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84645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CE4D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B88A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F6E2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E850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143A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A02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313FC6"/>
    <w:multiLevelType w:val="hybridMultilevel"/>
    <w:tmpl w:val="220C6C7E"/>
    <w:lvl w:ilvl="0" w:tplc="6F629AD6">
      <w:start w:val="1"/>
      <w:numFmt w:val="decimal"/>
      <w:lvlText w:val="%1."/>
      <w:lvlJc w:val="left"/>
      <w:pPr>
        <w:ind w:left="360" w:hanging="360"/>
      </w:pPr>
    </w:lvl>
    <w:lvl w:ilvl="1" w:tplc="A92C76B0" w:tentative="1">
      <w:start w:val="1"/>
      <w:numFmt w:val="lowerLetter"/>
      <w:lvlText w:val="%2."/>
      <w:lvlJc w:val="left"/>
      <w:pPr>
        <w:ind w:left="1080" w:hanging="360"/>
      </w:pPr>
    </w:lvl>
    <w:lvl w:ilvl="2" w:tplc="D6865DEC" w:tentative="1">
      <w:start w:val="1"/>
      <w:numFmt w:val="lowerRoman"/>
      <w:lvlText w:val="%3."/>
      <w:lvlJc w:val="right"/>
      <w:pPr>
        <w:ind w:left="1800" w:hanging="180"/>
      </w:pPr>
    </w:lvl>
    <w:lvl w:ilvl="3" w:tplc="B704A5A6" w:tentative="1">
      <w:start w:val="1"/>
      <w:numFmt w:val="decimal"/>
      <w:lvlText w:val="%4."/>
      <w:lvlJc w:val="left"/>
      <w:pPr>
        <w:ind w:left="2520" w:hanging="360"/>
      </w:pPr>
    </w:lvl>
    <w:lvl w:ilvl="4" w:tplc="72C8CFC2" w:tentative="1">
      <w:start w:val="1"/>
      <w:numFmt w:val="lowerLetter"/>
      <w:lvlText w:val="%5."/>
      <w:lvlJc w:val="left"/>
      <w:pPr>
        <w:ind w:left="3240" w:hanging="360"/>
      </w:pPr>
    </w:lvl>
    <w:lvl w:ilvl="5" w:tplc="CBD07ADE" w:tentative="1">
      <w:start w:val="1"/>
      <w:numFmt w:val="lowerRoman"/>
      <w:lvlText w:val="%6."/>
      <w:lvlJc w:val="right"/>
      <w:pPr>
        <w:ind w:left="3960" w:hanging="180"/>
      </w:pPr>
    </w:lvl>
    <w:lvl w:ilvl="6" w:tplc="220A345A" w:tentative="1">
      <w:start w:val="1"/>
      <w:numFmt w:val="decimal"/>
      <w:lvlText w:val="%7."/>
      <w:lvlJc w:val="left"/>
      <w:pPr>
        <w:ind w:left="4680" w:hanging="360"/>
      </w:pPr>
    </w:lvl>
    <w:lvl w:ilvl="7" w:tplc="B1825650" w:tentative="1">
      <w:start w:val="1"/>
      <w:numFmt w:val="lowerLetter"/>
      <w:lvlText w:val="%8."/>
      <w:lvlJc w:val="left"/>
      <w:pPr>
        <w:ind w:left="5400" w:hanging="360"/>
      </w:pPr>
    </w:lvl>
    <w:lvl w:ilvl="8" w:tplc="941C8F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3265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4346180"/>
    <w:multiLevelType w:val="hybridMultilevel"/>
    <w:tmpl w:val="4B963632"/>
    <w:lvl w:ilvl="0" w:tplc="EF74B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E68CE" w:tentative="1">
      <w:start w:val="1"/>
      <w:numFmt w:val="lowerLetter"/>
      <w:lvlText w:val="%2."/>
      <w:lvlJc w:val="left"/>
      <w:pPr>
        <w:ind w:left="1440" w:hanging="360"/>
      </w:pPr>
    </w:lvl>
    <w:lvl w:ilvl="2" w:tplc="166EE6E8" w:tentative="1">
      <w:start w:val="1"/>
      <w:numFmt w:val="lowerRoman"/>
      <w:lvlText w:val="%3."/>
      <w:lvlJc w:val="right"/>
      <w:pPr>
        <w:ind w:left="2160" w:hanging="180"/>
      </w:pPr>
    </w:lvl>
    <w:lvl w:ilvl="3" w:tplc="049E70E4" w:tentative="1">
      <w:start w:val="1"/>
      <w:numFmt w:val="decimal"/>
      <w:lvlText w:val="%4."/>
      <w:lvlJc w:val="left"/>
      <w:pPr>
        <w:ind w:left="2880" w:hanging="360"/>
      </w:pPr>
    </w:lvl>
    <w:lvl w:ilvl="4" w:tplc="552E4FA4" w:tentative="1">
      <w:start w:val="1"/>
      <w:numFmt w:val="lowerLetter"/>
      <w:lvlText w:val="%5."/>
      <w:lvlJc w:val="left"/>
      <w:pPr>
        <w:ind w:left="3600" w:hanging="360"/>
      </w:pPr>
    </w:lvl>
    <w:lvl w:ilvl="5" w:tplc="AE4C3E54" w:tentative="1">
      <w:start w:val="1"/>
      <w:numFmt w:val="lowerRoman"/>
      <w:lvlText w:val="%6."/>
      <w:lvlJc w:val="right"/>
      <w:pPr>
        <w:ind w:left="4320" w:hanging="180"/>
      </w:pPr>
    </w:lvl>
    <w:lvl w:ilvl="6" w:tplc="6BCABE82" w:tentative="1">
      <w:start w:val="1"/>
      <w:numFmt w:val="decimal"/>
      <w:lvlText w:val="%7."/>
      <w:lvlJc w:val="left"/>
      <w:pPr>
        <w:ind w:left="5040" w:hanging="360"/>
      </w:pPr>
    </w:lvl>
    <w:lvl w:ilvl="7" w:tplc="00A8835E" w:tentative="1">
      <w:start w:val="1"/>
      <w:numFmt w:val="lowerLetter"/>
      <w:lvlText w:val="%8."/>
      <w:lvlJc w:val="left"/>
      <w:pPr>
        <w:ind w:left="5760" w:hanging="360"/>
      </w:pPr>
    </w:lvl>
    <w:lvl w:ilvl="8" w:tplc="3EF84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51728"/>
    <w:multiLevelType w:val="hybridMultilevel"/>
    <w:tmpl w:val="F82E952A"/>
    <w:lvl w:ilvl="0" w:tplc="6CCAE6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ACA58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FAFB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5C9C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97633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BEB4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220E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84BB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AACC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4C0B91"/>
    <w:multiLevelType w:val="hybridMultilevel"/>
    <w:tmpl w:val="87B824A8"/>
    <w:lvl w:ilvl="0" w:tplc="77243B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968B1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C60F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8443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D8BC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17A89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3625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F01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45C7D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E39E6"/>
    <w:multiLevelType w:val="hybridMultilevel"/>
    <w:tmpl w:val="C9986966"/>
    <w:lvl w:ilvl="0" w:tplc="C1AA1F5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C24ED27A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5102D88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5AC8C5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6F8D5C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EB6C10D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80E927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F14811C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A424920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A05537E"/>
    <w:multiLevelType w:val="hybridMultilevel"/>
    <w:tmpl w:val="B150B760"/>
    <w:lvl w:ilvl="0" w:tplc="82F47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A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83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20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6A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41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42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4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8B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9C"/>
    <w:rsid w:val="000F70DC"/>
    <w:rsid w:val="0016631A"/>
    <w:rsid w:val="002A7F3E"/>
    <w:rsid w:val="00404DAC"/>
    <w:rsid w:val="0041740E"/>
    <w:rsid w:val="00521130"/>
    <w:rsid w:val="005A16AA"/>
    <w:rsid w:val="005F3B1D"/>
    <w:rsid w:val="0065616E"/>
    <w:rsid w:val="006E7091"/>
    <w:rsid w:val="00836141"/>
    <w:rsid w:val="009B0FC2"/>
    <w:rsid w:val="009C56C7"/>
    <w:rsid w:val="00AB10B4"/>
    <w:rsid w:val="00AD0CD4"/>
    <w:rsid w:val="00C52424"/>
    <w:rsid w:val="00C7519C"/>
    <w:rsid w:val="00D06BB7"/>
    <w:rsid w:val="00DA058B"/>
    <w:rsid w:val="00DF3C72"/>
    <w:rsid w:val="00E2228B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2747"/>
  <w15:chartTrackingRefBased/>
  <w15:docId w15:val="{2F02CC0B-DEA9-4CAD-BDCE-72C96318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1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51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0F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bsa.nhs.uk/nhs-dental-servic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1.safelinks.protection.outlook.com/?url=https%3A%2F%2Fscanmail.trustwave.com%2F%3Fc%3D261%26d%3DutXG4NwW98hpHramn-OdZesWcyCZJHaTHVqScdL0AQ%26u%3Dhttps%3A%252f%252fwww.nhsconfed.org%252fnhspensionswales&amp;data=04%7C01%7CJoanne.Williams%40gov.wales%7C17a7aad4b53948f07fbd08d8e2537dd3%7Ca2cc36c592804ae78887d06dab89216b%7C0%7C0%7C637508195516218117%7CUnknown%7CTWFpbGZsb3d8eyJWIjoiMC4wLjAwMDAiLCJQIjoiV2luMzIiLCJBTiI6Ik1haWwiLCJXVCI6Mn0%3D%7C1000&amp;sdata=FFrQRPD7cbiwi%2BCNRI%2B5kcJvphi8LrdJWc5JUaWgpSg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1.safelinks.protection.outlook.com/?url=https%3A%2F%2Fscanmail.trustwave.com%2F%3Fc%3D261%26d%3DutXG4NwW98hpHramn-OdZesWcyCZJHaTHVqScdL0AQ%26u%3Dhttps%3A%252f%252fwww.nhsconfed.org%252fnhspensionswales&amp;data=04%7C01%7CJoanne.Williams%40gov.wales%7C17a7aad4b53948f07fbd08d8e2537dd3%7Ca2cc36c592804ae78887d06dab89216b%7C0%7C0%7C637508195516218117%7CUnknown%7CTWFpbGZsb3d8eyJWIjoiMC4wLjAwMDAiLCJQIjoiV2luMzIiLCJBTiI6Ik1haWwiLCJXVCI6Mn0%3D%7C1000&amp;sdata=FFrQRPD7cbiwi%2BCNRI%2B5kcJvphi8LrdJWc5JUaWgpSg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01.safelinks.protection.outlook.com/?url=https%3A%2F%2Fscanmail.trustwave.com%2F%3Fc%3D261%26d%3DutXG4NwW98hpHramn-OdZesWcyCZJHaTHVqScdL0AQ%26u%3Dhttps%3A%252f%252fwww.nhsconfed.org%252fnhspensionswales&amp;data=04%7C01%7CJoanne.Williams%40gov.wales%7C17a7aad4b53948f07fbd08d8e2537dd3%7Ca2cc36c592804ae78887d06dab89216b%7C0%7C0%7C637508195516218117%7CUnknown%7CTWFpbGZsb3d8eyJWIjoiMC4wLjAwMDAiLCJQIjoiV2luMzIiLCJBTiI6Ik1haWwiLCJXVCI6Mn0%3D%7C1000&amp;sdata=FFrQRPD7cbiwi%2BCNRI%2B5kcJvphi8LrdJWc5JUaWgpSg%3D&amp;reserved=0" TargetMode="External"/><Relationship Id="rId10" Type="http://schemas.openxmlformats.org/officeDocument/2006/relationships/hyperlink" Target="https://eur01.safelinks.protection.outlook.com/?url=https%3A%2F%2Fscanmail.trustwave.com%2F%3Fc%3D261%26d%3DutXG4NwW98hpHramn-OdZesWcyCZJHaTHVqScdL0AQ%26u%3Dhttps%3A%252f%252fwww.nhsconfed.org%252fnhspensionswales&amp;data=04%7C01%7CJoanne.Williams%40gov.wales%7C17a7aad4b53948f07fbd08d8e2537dd3%7Ca2cc36c592804ae78887d06dab89216b%7C0%7C0%7C637508195516218117%7CUnknown%7CTWFpbGZsb3d8eyJWIjoiMC4wLjAwMDAiLCJQIjoiV2luMzIiLCJBTiI6Ik1haWwiLCJXVCI6Mn0%3D%7C1000&amp;sdata=FFrQRPD7cbiwi%2BCNRI%2B5kcJvphi8LrdJWc5JUaWgpSg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professionalstandards.org.uk/docs/default-source/section-29/section-29-general/which-professions-are-regulated.pdf" TargetMode="External"/><Relationship Id="rId14" Type="http://schemas.openxmlformats.org/officeDocument/2006/relationships/hyperlink" Target="https://www.nhsbsa.nhs.uk/nhs-pen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A34295611</value>
    </field>
    <field name="Objective-Title">
      <value order="0">FAQs for employers of eligible clincians 15 April 2021</value>
    </field>
    <field name="Objective-Description">
      <value order="0"/>
    </field>
    <field name="Objective-CreationStamp">
      <value order="0">2021-04-15T10:04:25Z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2021-04-15T15:01:16Z</value>
    </field>
    <field name="Objective-Owner">
      <value order="0">Williams, Joanne (HSS - Workforce &amp; OD)</value>
    </field>
    <field name="Objective-Path">
      <value order="0">Objective Global Folder:Classified Object:Williams, Joanne (HSS - Workforce &amp; OD)</value>
    </field>
    <field name="Objective-Parent">
      <value order="0">Williams, Joanne (HSS - Workforce &amp; OD)</value>
    </field>
    <field name="Objective-State">
      <value order="0">Being Drafted</value>
    </field>
    <field name="Objective-VersionId">
      <value order="0">vA67714926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>2021-04-14T23:00:00Z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7658021de267aa1b2b6e658d2200cde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88f1db6682287a0c5a7db6b3cadb03cc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51563-DFC0-4213-965B-CBB4A5F479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B44E43DC-A22B-48D0-BBA7-CE20B49D04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5D0082-E1AE-4F77-8029-08A10FB11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2376</Words>
  <Characters>13547</Characters>
  <Application>Microsoft Office Word</Application>
  <DocSecurity>4</DocSecurity>
  <Lines>112</Lines>
  <Paragraphs>31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Joanne (HSS - Workforce &amp; OD)</dc:creator>
  <cp:lastModifiedBy>Joy Okunnu</cp:lastModifiedBy>
  <cp:revision>2</cp:revision>
  <dcterms:created xsi:type="dcterms:W3CDTF">2021-06-15T21:31:00Z</dcterms:created>
  <dcterms:modified xsi:type="dcterms:W3CDTF">2021-06-15T21:31:00Z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0x010100031D1E98B3209D4493493866D5B8328A</vt:lpwstr>
  </property>
  <property fmtid="{D5CDD505-2E9C-101B-9397-08002B2CF9AE}" pid="3" name="Objective-Caveats">
    <vt:lpwstr/>
  </property>
  <property fmtid="{D5CDD505-2E9C-101B-9397-08002B2CF9AE}" pid="4" name="Objective-Classification">
    <vt:lpwstr>[Inherited - none]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2021-04-15T10:04:34Z</vt:filetime>
  </property>
  <property fmtid="{D5CDD505-2E9C-101B-9397-08002B2CF9AE}" pid="8" name="Objective-Date Acquired">
    <vt:filetime>2021-04-14T23:00:00Z</vt:filetime>
  </property>
  <property fmtid="{D5CDD505-2E9C-101B-9397-08002B2CF9AE}" pid="9" name="Objective-DatePublished">
    <vt:lpwstr/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A34295611</vt:lpwstr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ModificationStamp">
    <vt:filetime>2021-04-15T15:01:16Z</vt:filetime>
  </property>
  <property fmtid="{D5CDD505-2E9C-101B-9397-08002B2CF9AE}" pid="16" name="Objective-Official Translation">
    <vt:lpwstr/>
  </property>
  <property fmtid="{D5CDD505-2E9C-101B-9397-08002B2CF9AE}" pid="17" name="Objective-Owner">
    <vt:lpwstr>Williams, Joanne (HSS - Workforce &amp; OD)</vt:lpwstr>
  </property>
  <property fmtid="{D5CDD505-2E9C-101B-9397-08002B2CF9AE}" pid="18" name="Objective-Parent">
    <vt:lpwstr>Williams, Joanne (HSS - Workforce &amp; OD)</vt:lpwstr>
  </property>
  <property fmtid="{D5CDD505-2E9C-101B-9397-08002B2CF9AE}" pid="19" name="Objective-Path">
    <vt:lpwstr>Williams, Joanne (HSS - Workforce &amp; OD):</vt:lpwstr>
  </property>
  <property fmtid="{D5CDD505-2E9C-101B-9397-08002B2CF9AE}" pid="20" name="Objective-State">
    <vt:lpwstr>Being Drafted</vt:lpwstr>
  </property>
  <property fmtid="{D5CDD505-2E9C-101B-9397-08002B2CF9AE}" pid="21" name="Objective-Title">
    <vt:lpwstr>FAQs for employers of eligible clincians 15 April 2021</vt:lpwstr>
  </property>
  <property fmtid="{D5CDD505-2E9C-101B-9397-08002B2CF9AE}" pid="22" name="Objective-Version">
    <vt:lpwstr>0.2</vt:lpwstr>
  </property>
  <property fmtid="{D5CDD505-2E9C-101B-9397-08002B2CF9AE}" pid="23" name="Objective-VersionComment">
    <vt:lpwstr>Version 2</vt:lpwstr>
  </property>
  <property fmtid="{D5CDD505-2E9C-101B-9397-08002B2CF9AE}" pid="24" name="Objective-VersionId">
    <vt:lpwstr>vA67714926</vt:lpwstr>
  </property>
  <property fmtid="{D5CDD505-2E9C-101B-9397-08002B2CF9AE}" pid="25" name="Objective-VersionNumber">
    <vt:r8>2</vt:r8>
  </property>
</Properties>
</file>